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0F" w:rsidRDefault="00710659" w:rsidP="002E608F">
      <w:pPr>
        <w:spacing w:after="0"/>
        <w:jc w:val="right"/>
        <w:rPr>
          <w:rFonts w:ascii="Arial" w:hAnsi="Arial" w:cs="Arial"/>
          <w:b/>
          <w:sz w:val="24"/>
          <w:szCs w:val="24"/>
        </w:rPr>
      </w:pPr>
      <w:bookmarkStart w:id="0" w:name="_GoBack"/>
      <w:bookmarkEnd w:id="0"/>
      <w:r w:rsidRPr="00E4510F">
        <w:rPr>
          <w:rFonts w:ascii="Arial" w:hAnsi="Arial" w:cs="Arial"/>
          <w:b/>
          <w:sz w:val="24"/>
          <w:szCs w:val="24"/>
        </w:rPr>
        <w:t>Appendix ‘B’</w:t>
      </w:r>
    </w:p>
    <w:p w:rsidR="00E4510F" w:rsidRDefault="00710659" w:rsidP="00E4510F">
      <w:pPr>
        <w:spacing w:after="0"/>
        <w:rPr>
          <w:rFonts w:ascii="Arial" w:hAnsi="Arial" w:cs="Arial"/>
          <w:b/>
          <w:sz w:val="24"/>
          <w:szCs w:val="24"/>
          <w:u w:val="single"/>
        </w:rPr>
      </w:pPr>
    </w:p>
    <w:p w:rsidR="004048AF" w:rsidRPr="00E4510F" w:rsidRDefault="00710659" w:rsidP="00E4510F">
      <w:pPr>
        <w:spacing w:after="0"/>
        <w:rPr>
          <w:rFonts w:ascii="Arial" w:hAnsi="Arial" w:cs="Arial"/>
          <w:b/>
          <w:sz w:val="24"/>
          <w:szCs w:val="24"/>
          <w:u w:val="single"/>
        </w:rPr>
      </w:pPr>
      <w:r w:rsidRPr="00E4510F">
        <w:rPr>
          <w:rFonts w:ascii="Arial" w:hAnsi="Arial" w:cs="Arial"/>
          <w:b/>
          <w:sz w:val="24"/>
          <w:szCs w:val="24"/>
          <w:u w:val="single"/>
        </w:rPr>
        <w:t xml:space="preserve">Employer </w:t>
      </w:r>
      <w:r w:rsidRPr="00E4510F">
        <w:rPr>
          <w:rFonts w:ascii="Arial" w:hAnsi="Arial" w:cs="Arial"/>
          <w:b/>
          <w:sz w:val="24"/>
          <w:szCs w:val="24"/>
          <w:u w:val="single"/>
        </w:rPr>
        <w:t>and Member Communication</w:t>
      </w:r>
      <w:r>
        <w:rPr>
          <w:rFonts w:ascii="Arial" w:hAnsi="Arial" w:cs="Arial"/>
          <w:b/>
          <w:sz w:val="24"/>
          <w:szCs w:val="24"/>
          <w:u w:val="single"/>
        </w:rPr>
        <w:t xml:space="preserve"> Review </w:t>
      </w:r>
    </w:p>
    <w:p w:rsidR="00E4510F" w:rsidRDefault="00710659" w:rsidP="00E4510F">
      <w:pPr>
        <w:tabs>
          <w:tab w:val="right" w:pos="-3261"/>
        </w:tabs>
        <w:spacing w:after="0" w:line="276" w:lineRule="auto"/>
        <w:jc w:val="both"/>
        <w:rPr>
          <w:rFonts w:ascii="Arial" w:hAnsi="Arial" w:cs="Arial"/>
          <w:b/>
          <w:position w:val="-6"/>
          <w:sz w:val="24"/>
          <w:szCs w:val="24"/>
        </w:rPr>
      </w:pPr>
    </w:p>
    <w:p w:rsidR="0036008A" w:rsidRPr="008F106E" w:rsidRDefault="00710659" w:rsidP="00E4510F">
      <w:pPr>
        <w:tabs>
          <w:tab w:val="right" w:pos="-3261"/>
        </w:tabs>
        <w:spacing w:after="0" w:line="276" w:lineRule="auto"/>
        <w:jc w:val="both"/>
        <w:rPr>
          <w:rFonts w:ascii="Arial" w:hAnsi="Arial" w:cs="Arial"/>
          <w:b/>
          <w:position w:val="-6"/>
          <w:sz w:val="24"/>
          <w:szCs w:val="24"/>
        </w:rPr>
      </w:pPr>
      <w:r w:rsidRPr="008F106E">
        <w:rPr>
          <w:rFonts w:ascii="Arial" w:hAnsi="Arial" w:cs="Arial"/>
          <w:b/>
          <w:position w:val="-6"/>
          <w:sz w:val="24"/>
          <w:szCs w:val="24"/>
        </w:rPr>
        <w:t xml:space="preserve">Purpose </w:t>
      </w:r>
    </w:p>
    <w:p w:rsidR="00E4510F" w:rsidRPr="008F106E" w:rsidRDefault="00710659" w:rsidP="00E4510F">
      <w:pPr>
        <w:tabs>
          <w:tab w:val="right" w:pos="-3261"/>
        </w:tabs>
        <w:spacing w:after="0" w:line="276" w:lineRule="auto"/>
        <w:jc w:val="both"/>
        <w:rPr>
          <w:rFonts w:ascii="Arial" w:hAnsi="Arial" w:cs="Arial"/>
          <w:position w:val="-6"/>
          <w:sz w:val="24"/>
          <w:szCs w:val="24"/>
        </w:rPr>
      </w:pPr>
    </w:p>
    <w:p w:rsidR="0036008A" w:rsidRPr="008F106E" w:rsidRDefault="00710659" w:rsidP="00E033DA">
      <w:pPr>
        <w:tabs>
          <w:tab w:val="right" w:pos="-3261"/>
        </w:tabs>
        <w:spacing w:after="0" w:line="276" w:lineRule="auto"/>
        <w:rPr>
          <w:rFonts w:ascii="Arial" w:hAnsi="Arial" w:cs="Arial"/>
          <w:position w:val="-6"/>
          <w:sz w:val="24"/>
          <w:szCs w:val="24"/>
        </w:rPr>
      </w:pPr>
      <w:r w:rsidRPr="008F106E">
        <w:rPr>
          <w:rFonts w:ascii="Arial" w:hAnsi="Arial" w:cs="Arial"/>
          <w:position w:val="-6"/>
          <w:sz w:val="24"/>
          <w:szCs w:val="24"/>
        </w:rPr>
        <w:t xml:space="preserve">To inform the Local Pension Board of </w:t>
      </w:r>
      <w:r w:rsidRPr="008F106E">
        <w:rPr>
          <w:rFonts w:ascii="Arial" w:hAnsi="Arial" w:cs="Arial"/>
          <w:position w:val="-6"/>
          <w:sz w:val="24"/>
          <w:szCs w:val="24"/>
        </w:rPr>
        <w:t xml:space="preserve">how </w:t>
      </w:r>
      <w:r>
        <w:rPr>
          <w:rFonts w:ascii="Arial" w:hAnsi="Arial" w:cs="Arial"/>
          <w:position w:val="-6"/>
          <w:sz w:val="24"/>
          <w:szCs w:val="24"/>
        </w:rPr>
        <w:t xml:space="preserve">the Fund </w:t>
      </w:r>
      <w:r>
        <w:rPr>
          <w:rFonts w:ascii="Arial" w:hAnsi="Arial" w:cs="Arial"/>
          <w:position w:val="-6"/>
          <w:sz w:val="24"/>
          <w:szCs w:val="24"/>
        </w:rPr>
        <w:t>has communicated with its employers and Scheme members over the year to date</w:t>
      </w:r>
      <w:r>
        <w:rPr>
          <w:rFonts w:ascii="Arial" w:hAnsi="Arial" w:cs="Arial"/>
          <w:position w:val="-6"/>
          <w:sz w:val="24"/>
          <w:szCs w:val="24"/>
        </w:rPr>
        <w:t xml:space="preserve">, as part of the annual review of the effectiveness and </w:t>
      </w:r>
      <w:r>
        <w:rPr>
          <w:rFonts w:ascii="Arial" w:hAnsi="Arial" w:cs="Arial"/>
          <w:position w:val="-6"/>
          <w:sz w:val="24"/>
          <w:szCs w:val="24"/>
        </w:rPr>
        <w:t>appropriateness of the Communications Policy Statement</w:t>
      </w:r>
      <w:r>
        <w:rPr>
          <w:rFonts w:ascii="Arial" w:hAnsi="Arial" w:cs="Arial"/>
          <w:position w:val="-6"/>
          <w:sz w:val="24"/>
          <w:szCs w:val="24"/>
        </w:rPr>
        <w:t>.</w:t>
      </w:r>
      <w:r w:rsidRPr="008F106E">
        <w:rPr>
          <w:rFonts w:ascii="Arial" w:hAnsi="Arial" w:cs="Arial"/>
          <w:position w:val="-6"/>
          <w:sz w:val="24"/>
          <w:szCs w:val="24"/>
        </w:rPr>
        <w:t xml:space="preserve">  </w:t>
      </w:r>
    </w:p>
    <w:p w:rsidR="00E4510F" w:rsidRPr="008F106E" w:rsidRDefault="00710659" w:rsidP="00E4510F">
      <w:pPr>
        <w:spacing w:after="0"/>
        <w:rPr>
          <w:rFonts w:ascii="Arial" w:hAnsi="Arial" w:cs="Arial"/>
          <w:b/>
          <w:sz w:val="24"/>
          <w:szCs w:val="24"/>
        </w:rPr>
      </w:pPr>
    </w:p>
    <w:p w:rsidR="00500938" w:rsidRPr="008F106E" w:rsidRDefault="00710659" w:rsidP="008E71B7">
      <w:pPr>
        <w:rPr>
          <w:rFonts w:ascii="Arial" w:hAnsi="Arial" w:cs="Arial"/>
          <w:b/>
          <w:sz w:val="24"/>
          <w:szCs w:val="24"/>
        </w:rPr>
      </w:pPr>
      <w:r w:rsidRPr="008F106E">
        <w:rPr>
          <w:rFonts w:ascii="Arial" w:hAnsi="Arial" w:cs="Arial"/>
          <w:b/>
          <w:sz w:val="24"/>
          <w:szCs w:val="24"/>
        </w:rPr>
        <w:t>Communication</w:t>
      </w:r>
      <w:r w:rsidRPr="008F106E">
        <w:rPr>
          <w:rFonts w:ascii="Arial" w:hAnsi="Arial" w:cs="Arial"/>
          <w:b/>
          <w:sz w:val="24"/>
          <w:szCs w:val="24"/>
        </w:rPr>
        <w:t xml:space="preserve">s Activity </w:t>
      </w:r>
    </w:p>
    <w:p w:rsidR="00B46891" w:rsidRPr="008F106E" w:rsidRDefault="00710659"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sz w:val="24"/>
          <w:szCs w:val="24"/>
        </w:rPr>
        <w:t>Communication and information is provided via various media including website, telephone, email, on-line</w:t>
      </w:r>
      <w:r w:rsidRPr="008F106E">
        <w:rPr>
          <w:rFonts w:ascii="Arial" w:hAnsi="Arial" w:cs="Arial"/>
          <w:sz w:val="24"/>
          <w:szCs w:val="24"/>
        </w:rPr>
        <w:t>/</w:t>
      </w:r>
      <w:r w:rsidRPr="008F106E">
        <w:rPr>
          <w:rFonts w:ascii="Arial" w:hAnsi="Arial" w:cs="Arial"/>
          <w:sz w:val="24"/>
          <w:szCs w:val="24"/>
        </w:rPr>
        <w:t>self-service, mail, face</w:t>
      </w:r>
      <w:r w:rsidRPr="008F106E">
        <w:rPr>
          <w:rFonts w:ascii="Arial" w:hAnsi="Arial" w:cs="Arial"/>
          <w:sz w:val="24"/>
          <w:szCs w:val="24"/>
        </w:rPr>
        <w:t>-</w:t>
      </w:r>
      <w:r w:rsidRPr="008F106E">
        <w:rPr>
          <w:rFonts w:ascii="Arial" w:hAnsi="Arial" w:cs="Arial"/>
          <w:sz w:val="24"/>
          <w:szCs w:val="24"/>
        </w:rPr>
        <w:t>to</w:t>
      </w:r>
      <w:r w:rsidRPr="008F106E">
        <w:rPr>
          <w:rFonts w:ascii="Arial" w:hAnsi="Arial" w:cs="Arial"/>
          <w:sz w:val="24"/>
          <w:szCs w:val="24"/>
        </w:rPr>
        <w:t>-</w:t>
      </w:r>
      <w:r w:rsidRPr="008F106E">
        <w:rPr>
          <w:rFonts w:ascii="Arial" w:hAnsi="Arial" w:cs="Arial"/>
          <w:sz w:val="24"/>
          <w:szCs w:val="24"/>
        </w:rPr>
        <w:t>face and conferencing.</w:t>
      </w:r>
      <w:r w:rsidRPr="008F106E">
        <w:rPr>
          <w:rFonts w:ascii="Arial" w:hAnsi="Arial" w:cs="Arial"/>
          <w:color w:val="000000"/>
          <w:sz w:val="24"/>
          <w:szCs w:val="24"/>
        </w:rPr>
        <w:t xml:space="preserve"> </w:t>
      </w:r>
    </w:p>
    <w:p w:rsidR="00B46891" w:rsidRPr="008F106E" w:rsidRDefault="00710659" w:rsidP="00BE5628">
      <w:pPr>
        <w:autoSpaceDE w:val="0"/>
        <w:autoSpaceDN w:val="0"/>
        <w:adjustRightInd w:val="0"/>
        <w:spacing w:after="0" w:line="240" w:lineRule="auto"/>
        <w:rPr>
          <w:rFonts w:ascii="Arial" w:hAnsi="Arial" w:cs="Arial"/>
          <w:sz w:val="24"/>
          <w:szCs w:val="24"/>
          <w:lang w:val="en-US"/>
        </w:rPr>
      </w:pPr>
    </w:p>
    <w:p w:rsidR="00B46891" w:rsidRPr="008F106E" w:rsidRDefault="00710659" w:rsidP="00BE5628">
      <w:pPr>
        <w:autoSpaceDE w:val="0"/>
        <w:autoSpaceDN w:val="0"/>
        <w:adjustRightInd w:val="0"/>
        <w:spacing w:after="0" w:line="240" w:lineRule="auto"/>
        <w:rPr>
          <w:rFonts w:ascii="Arial" w:hAnsi="Arial" w:cs="Arial"/>
          <w:sz w:val="24"/>
          <w:szCs w:val="24"/>
          <w:u w:val="single"/>
          <w:lang w:val="en-US"/>
        </w:rPr>
      </w:pPr>
      <w:r w:rsidRPr="008F106E">
        <w:rPr>
          <w:rFonts w:ascii="Arial" w:hAnsi="Arial" w:cs="Arial"/>
          <w:sz w:val="24"/>
          <w:szCs w:val="24"/>
          <w:u w:val="single"/>
          <w:lang w:val="en-US"/>
        </w:rPr>
        <w:t xml:space="preserve">Website </w:t>
      </w:r>
    </w:p>
    <w:p w:rsidR="009839BD" w:rsidRPr="008F106E" w:rsidRDefault="00710659" w:rsidP="00BE5628">
      <w:pPr>
        <w:autoSpaceDE w:val="0"/>
        <w:autoSpaceDN w:val="0"/>
        <w:adjustRightInd w:val="0"/>
        <w:spacing w:after="0" w:line="240" w:lineRule="auto"/>
        <w:rPr>
          <w:rFonts w:ascii="Arial" w:hAnsi="Arial" w:cs="Arial"/>
          <w:sz w:val="24"/>
          <w:szCs w:val="24"/>
          <w:lang w:val="en-US"/>
        </w:rPr>
      </w:pPr>
    </w:p>
    <w:p w:rsidR="00B46891" w:rsidRPr="008F106E" w:rsidRDefault="00710659" w:rsidP="005D4BA0">
      <w:pPr>
        <w:autoSpaceDE w:val="0"/>
        <w:autoSpaceDN w:val="0"/>
        <w:adjustRightInd w:val="0"/>
        <w:spacing w:after="0" w:line="240" w:lineRule="auto"/>
        <w:rPr>
          <w:rFonts w:ascii="Arial" w:hAnsi="Arial" w:cs="Arial"/>
          <w:sz w:val="24"/>
          <w:szCs w:val="24"/>
          <w:lang w:val="en-US"/>
        </w:rPr>
      </w:pPr>
      <w:r w:rsidRPr="008F106E">
        <w:rPr>
          <w:rFonts w:ascii="Arial" w:hAnsi="Arial" w:cs="Arial"/>
          <w:sz w:val="24"/>
          <w:szCs w:val="24"/>
          <w:lang w:val="en-US"/>
        </w:rPr>
        <w:t xml:space="preserve">The website </w:t>
      </w:r>
      <w:hyperlink r:id="rId6" w:history="1">
        <w:r w:rsidRPr="008F106E">
          <w:rPr>
            <w:rStyle w:val="Hyperlink"/>
            <w:rFonts w:ascii="Arial" w:hAnsi="Arial" w:cs="Arial"/>
            <w:sz w:val="24"/>
            <w:szCs w:val="24"/>
            <w:lang w:val="en-US"/>
          </w:rPr>
          <w:t>www.yourpensionservice.org.uk</w:t>
        </w:r>
      </w:hyperlink>
      <w:r w:rsidRPr="008F106E">
        <w:rPr>
          <w:rFonts w:ascii="Arial" w:hAnsi="Arial" w:cs="Arial"/>
          <w:sz w:val="24"/>
          <w:szCs w:val="24"/>
          <w:lang w:val="en-US"/>
        </w:rPr>
        <w:t xml:space="preserve"> is at the heart of </w:t>
      </w:r>
      <w:r>
        <w:rPr>
          <w:rFonts w:ascii="Arial" w:hAnsi="Arial" w:cs="Arial"/>
          <w:sz w:val="24"/>
          <w:szCs w:val="24"/>
          <w:lang w:val="en-US"/>
        </w:rPr>
        <w:t xml:space="preserve">the </w:t>
      </w:r>
      <w:r>
        <w:rPr>
          <w:rFonts w:ascii="Arial" w:hAnsi="Arial" w:cs="Arial"/>
          <w:sz w:val="24"/>
          <w:szCs w:val="24"/>
          <w:lang w:val="en-US"/>
        </w:rPr>
        <w:t xml:space="preserve">Fund's </w:t>
      </w:r>
      <w:r w:rsidRPr="008F106E">
        <w:rPr>
          <w:rFonts w:ascii="Arial" w:hAnsi="Arial" w:cs="Arial"/>
          <w:sz w:val="24"/>
          <w:szCs w:val="24"/>
          <w:lang w:val="en-US"/>
        </w:rPr>
        <w:t>communication</w:t>
      </w:r>
      <w:r>
        <w:rPr>
          <w:rFonts w:ascii="Arial" w:hAnsi="Arial" w:cs="Arial"/>
          <w:sz w:val="24"/>
          <w:szCs w:val="24"/>
          <w:lang w:val="en-US"/>
        </w:rPr>
        <w:t xml:space="preserve"> activity </w:t>
      </w:r>
      <w:r w:rsidRPr="008F106E">
        <w:rPr>
          <w:rFonts w:ascii="Arial" w:hAnsi="Arial" w:cs="Arial"/>
          <w:sz w:val="24"/>
          <w:szCs w:val="24"/>
          <w:lang w:val="en-US"/>
        </w:rPr>
        <w:t>and provid</w:t>
      </w:r>
      <w:r>
        <w:rPr>
          <w:rFonts w:ascii="Arial" w:hAnsi="Arial" w:cs="Arial"/>
          <w:sz w:val="24"/>
          <w:szCs w:val="24"/>
          <w:lang w:val="en-US"/>
        </w:rPr>
        <w:t xml:space="preserve">es </w:t>
      </w:r>
      <w:r w:rsidRPr="008F106E">
        <w:rPr>
          <w:rFonts w:ascii="Arial" w:hAnsi="Arial" w:cs="Arial"/>
          <w:sz w:val="24"/>
          <w:szCs w:val="24"/>
          <w:lang w:val="en-US"/>
        </w:rPr>
        <w:t>both employers and members with</w:t>
      </w:r>
      <w:r w:rsidRPr="008F106E">
        <w:rPr>
          <w:rFonts w:ascii="Arial" w:hAnsi="Arial" w:cs="Arial"/>
          <w:sz w:val="24"/>
          <w:szCs w:val="24"/>
          <w:lang w:val="en-US"/>
        </w:rPr>
        <w:t xml:space="preserve"> pension related information including:</w:t>
      </w:r>
      <w:r w:rsidRPr="008F106E">
        <w:rPr>
          <w:rFonts w:ascii="Arial" w:hAnsi="Arial" w:cs="Arial"/>
          <w:sz w:val="24"/>
          <w:szCs w:val="24"/>
          <w:lang w:val="en-US"/>
        </w:rPr>
        <w:t xml:space="preserve"> -  </w:t>
      </w:r>
    </w:p>
    <w:p w:rsidR="00B46891" w:rsidRPr="008F106E" w:rsidRDefault="00710659" w:rsidP="00BE5628">
      <w:pPr>
        <w:autoSpaceDE w:val="0"/>
        <w:autoSpaceDN w:val="0"/>
        <w:adjustRightInd w:val="0"/>
        <w:spacing w:after="0" w:line="240" w:lineRule="auto"/>
        <w:rPr>
          <w:rFonts w:ascii="Arial" w:hAnsi="Arial" w:cs="Arial"/>
          <w:sz w:val="24"/>
          <w:szCs w:val="24"/>
          <w:lang w:val="en-US"/>
        </w:rPr>
      </w:pPr>
    </w:p>
    <w:p w:rsidR="00235015" w:rsidRPr="008F106E" w:rsidRDefault="00710659" w:rsidP="00ED0FA5">
      <w:pPr>
        <w:pStyle w:val="ListParagraph"/>
        <w:numPr>
          <w:ilvl w:val="0"/>
          <w:numId w:val="9"/>
        </w:num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Scheme </w:t>
      </w:r>
      <w:r w:rsidRPr="008F106E">
        <w:rPr>
          <w:rFonts w:ascii="Arial" w:hAnsi="Arial" w:cs="Arial"/>
          <w:sz w:val="24"/>
          <w:szCs w:val="24"/>
          <w:lang w:val="en-US"/>
        </w:rPr>
        <w:t xml:space="preserve">Guides, </w:t>
      </w:r>
      <w:r w:rsidRPr="008F106E">
        <w:rPr>
          <w:rFonts w:ascii="Arial" w:hAnsi="Arial" w:cs="Arial"/>
          <w:sz w:val="24"/>
          <w:szCs w:val="24"/>
          <w:lang w:val="en-US"/>
        </w:rPr>
        <w:t>leaflets and forms</w:t>
      </w:r>
      <w:r w:rsidRPr="008F106E">
        <w:rPr>
          <w:rFonts w:ascii="Arial" w:hAnsi="Arial" w:cs="Arial"/>
          <w:sz w:val="24"/>
          <w:szCs w:val="24"/>
          <w:lang w:val="en-US"/>
        </w:rPr>
        <w:t>.</w:t>
      </w:r>
      <w:r w:rsidRPr="008F106E">
        <w:rPr>
          <w:rFonts w:ascii="Arial" w:hAnsi="Arial" w:cs="Arial"/>
          <w:sz w:val="24"/>
          <w:szCs w:val="24"/>
          <w:lang w:val="en-US"/>
        </w:rPr>
        <w:t xml:space="preserve">  </w:t>
      </w:r>
    </w:p>
    <w:p w:rsidR="00235015" w:rsidRPr="008F106E" w:rsidRDefault="00710659"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lang w:val="en-US"/>
        </w:rPr>
        <w:t xml:space="preserve">New </w:t>
      </w:r>
      <w:r w:rsidRPr="008F106E">
        <w:rPr>
          <w:rFonts w:ascii="Arial" w:hAnsi="Arial" w:cs="Arial"/>
          <w:sz w:val="24"/>
          <w:szCs w:val="24"/>
        </w:rPr>
        <w:t>starter information</w:t>
      </w:r>
      <w:r w:rsidRPr="008F106E">
        <w:rPr>
          <w:rFonts w:ascii="Arial" w:hAnsi="Arial" w:cs="Arial"/>
          <w:sz w:val="24"/>
          <w:szCs w:val="24"/>
        </w:rPr>
        <w:t>.</w:t>
      </w:r>
      <w:r w:rsidRPr="008F106E">
        <w:rPr>
          <w:rFonts w:ascii="Arial" w:hAnsi="Arial" w:cs="Arial"/>
          <w:sz w:val="24"/>
          <w:szCs w:val="24"/>
        </w:rPr>
        <w:t xml:space="preserve"> </w:t>
      </w:r>
    </w:p>
    <w:p w:rsidR="00ED0FA5" w:rsidRPr="008F106E" w:rsidRDefault="00710659"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Current news and updates</w:t>
      </w:r>
      <w:r w:rsidRPr="008F106E">
        <w:rPr>
          <w:rFonts w:ascii="Arial" w:hAnsi="Arial" w:cs="Arial"/>
          <w:sz w:val="24"/>
          <w:szCs w:val="24"/>
        </w:rPr>
        <w:t>.</w:t>
      </w:r>
      <w:r w:rsidRPr="008F106E">
        <w:rPr>
          <w:rFonts w:ascii="Arial" w:hAnsi="Arial" w:cs="Arial"/>
          <w:sz w:val="24"/>
          <w:szCs w:val="24"/>
        </w:rPr>
        <w:t xml:space="preserve"> </w:t>
      </w:r>
    </w:p>
    <w:p w:rsidR="00ED0FA5" w:rsidRPr="008F106E" w:rsidRDefault="00710659" w:rsidP="00ED0FA5">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 xml:space="preserve">Annual </w:t>
      </w:r>
      <w:r w:rsidRPr="008F106E">
        <w:rPr>
          <w:rFonts w:ascii="Arial" w:hAnsi="Arial" w:cs="Arial"/>
          <w:sz w:val="24"/>
          <w:szCs w:val="24"/>
        </w:rPr>
        <w:t>Newsletters</w:t>
      </w:r>
      <w:r w:rsidRPr="008F106E">
        <w:rPr>
          <w:rFonts w:ascii="Arial" w:hAnsi="Arial" w:cs="Arial"/>
          <w:sz w:val="24"/>
          <w:szCs w:val="24"/>
        </w:rPr>
        <w:t>.</w:t>
      </w:r>
    </w:p>
    <w:p w:rsidR="003742B2" w:rsidRPr="005D4BA0" w:rsidRDefault="00710659" w:rsidP="005D4BA0">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Fund documents</w:t>
      </w:r>
      <w:r>
        <w:rPr>
          <w:rFonts w:ascii="Arial" w:hAnsi="Arial" w:cs="Arial"/>
          <w:sz w:val="24"/>
          <w:szCs w:val="24"/>
        </w:rPr>
        <w:t xml:space="preserve">, statements </w:t>
      </w:r>
      <w:r w:rsidRPr="008F106E">
        <w:rPr>
          <w:rFonts w:ascii="Arial" w:hAnsi="Arial" w:cs="Arial"/>
          <w:sz w:val="24"/>
          <w:szCs w:val="24"/>
        </w:rPr>
        <w:t>and information</w:t>
      </w:r>
      <w:r w:rsidRPr="008F106E">
        <w:rPr>
          <w:rFonts w:ascii="Arial" w:hAnsi="Arial" w:cs="Arial"/>
          <w:sz w:val="24"/>
          <w:szCs w:val="24"/>
        </w:rPr>
        <w:t>.</w:t>
      </w:r>
      <w:r w:rsidRPr="008F106E">
        <w:rPr>
          <w:rFonts w:ascii="Arial" w:hAnsi="Arial" w:cs="Arial"/>
          <w:sz w:val="24"/>
          <w:szCs w:val="24"/>
        </w:rPr>
        <w:t xml:space="preserve"> </w:t>
      </w:r>
    </w:p>
    <w:p w:rsidR="005D4BA0" w:rsidRPr="005D4BA0" w:rsidRDefault="00710659" w:rsidP="005D4BA0">
      <w:pPr>
        <w:pStyle w:val="ListParagraph"/>
        <w:numPr>
          <w:ilvl w:val="0"/>
          <w:numId w:val="9"/>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C</w:t>
      </w:r>
      <w:r w:rsidRPr="008F106E">
        <w:rPr>
          <w:rFonts w:ascii="Arial" w:hAnsi="Arial" w:cs="Arial"/>
          <w:sz w:val="24"/>
          <w:szCs w:val="24"/>
        </w:rPr>
        <w:t>ontact details</w:t>
      </w:r>
      <w:r w:rsidRPr="008F106E">
        <w:rPr>
          <w:rFonts w:ascii="Arial" w:hAnsi="Arial" w:cs="Arial"/>
          <w:sz w:val="24"/>
          <w:szCs w:val="24"/>
        </w:rPr>
        <w:t>.</w:t>
      </w:r>
      <w:r w:rsidRPr="008F106E">
        <w:rPr>
          <w:rFonts w:ascii="Arial" w:hAnsi="Arial" w:cs="Arial"/>
          <w:sz w:val="24"/>
          <w:szCs w:val="24"/>
        </w:rPr>
        <w:t xml:space="preserve"> </w:t>
      </w:r>
      <w:r w:rsidRPr="008F106E">
        <w:rPr>
          <w:rFonts w:ascii="Arial" w:hAnsi="Arial" w:cs="Arial"/>
          <w:sz w:val="24"/>
          <w:szCs w:val="24"/>
        </w:rPr>
        <w:t xml:space="preserve"> </w:t>
      </w:r>
      <w:r w:rsidRPr="008F6602">
        <w:rPr>
          <w:rFonts w:ascii="Arial" w:hAnsi="Arial" w:cs="Arial"/>
          <w:sz w:val="24"/>
          <w:szCs w:val="24"/>
        </w:rPr>
        <w:t xml:space="preserve"> </w:t>
      </w:r>
      <w:r w:rsidRPr="005D4BA0">
        <w:rPr>
          <w:rFonts w:ascii="Arial" w:hAnsi="Arial" w:cs="Arial"/>
          <w:sz w:val="24"/>
          <w:szCs w:val="24"/>
        </w:rPr>
        <w:t xml:space="preserve">  </w:t>
      </w:r>
    </w:p>
    <w:p w:rsidR="00ED0FA5" w:rsidRPr="008F106E" w:rsidRDefault="00710659" w:rsidP="00235015">
      <w:pPr>
        <w:autoSpaceDE w:val="0"/>
        <w:autoSpaceDN w:val="0"/>
        <w:adjustRightInd w:val="0"/>
        <w:spacing w:after="0" w:line="240" w:lineRule="auto"/>
        <w:rPr>
          <w:rFonts w:ascii="Arial" w:hAnsi="Arial" w:cs="Arial"/>
          <w:sz w:val="24"/>
          <w:szCs w:val="24"/>
        </w:rPr>
      </w:pPr>
    </w:p>
    <w:p w:rsidR="00235015" w:rsidRPr="008F106E" w:rsidRDefault="00710659" w:rsidP="00E4510F">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The website also includes access to a member self-service portal and an</w:t>
      </w:r>
      <w:r w:rsidRPr="008F106E">
        <w:rPr>
          <w:rFonts w:ascii="Arial" w:hAnsi="Arial" w:cs="Arial"/>
          <w:sz w:val="24"/>
          <w:szCs w:val="24"/>
        </w:rPr>
        <w:t xml:space="preserve"> </w:t>
      </w:r>
      <w:r w:rsidRPr="008F106E">
        <w:rPr>
          <w:rFonts w:ascii="Arial" w:hAnsi="Arial" w:cs="Arial"/>
          <w:sz w:val="24"/>
          <w:szCs w:val="24"/>
        </w:rPr>
        <w:t>e</w:t>
      </w:r>
      <w:r w:rsidRPr="008F106E">
        <w:rPr>
          <w:rFonts w:ascii="Arial" w:hAnsi="Arial" w:cs="Arial"/>
          <w:sz w:val="24"/>
          <w:szCs w:val="24"/>
        </w:rPr>
        <w:t xml:space="preserve">mployer </w:t>
      </w:r>
      <w:r w:rsidRPr="008F106E">
        <w:rPr>
          <w:rFonts w:ascii="Arial" w:hAnsi="Arial" w:cs="Arial"/>
          <w:sz w:val="24"/>
          <w:szCs w:val="24"/>
        </w:rPr>
        <w:t>a</w:t>
      </w:r>
      <w:r w:rsidRPr="008F106E">
        <w:rPr>
          <w:rFonts w:ascii="Arial" w:hAnsi="Arial" w:cs="Arial"/>
          <w:sz w:val="24"/>
          <w:szCs w:val="24"/>
        </w:rPr>
        <w:t xml:space="preserve">rea containing a comprehensive </w:t>
      </w:r>
      <w:r w:rsidRPr="008F106E">
        <w:rPr>
          <w:rFonts w:ascii="Arial" w:hAnsi="Arial" w:cs="Arial"/>
          <w:sz w:val="24"/>
          <w:szCs w:val="24"/>
        </w:rPr>
        <w:t>e</w:t>
      </w:r>
      <w:r w:rsidRPr="008F106E">
        <w:rPr>
          <w:rFonts w:ascii="Arial" w:hAnsi="Arial" w:cs="Arial"/>
          <w:sz w:val="24"/>
          <w:szCs w:val="24"/>
        </w:rPr>
        <w:t xml:space="preserve">mployer </w:t>
      </w:r>
      <w:r w:rsidRPr="008F106E">
        <w:rPr>
          <w:rFonts w:ascii="Arial" w:hAnsi="Arial" w:cs="Arial"/>
          <w:sz w:val="24"/>
          <w:szCs w:val="24"/>
        </w:rPr>
        <w:t>p</w:t>
      </w:r>
      <w:r w:rsidRPr="008F106E">
        <w:rPr>
          <w:rFonts w:ascii="Arial" w:hAnsi="Arial" w:cs="Arial"/>
          <w:sz w:val="24"/>
          <w:szCs w:val="24"/>
        </w:rPr>
        <w:t xml:space="preserve">rocedure </w:t>
      </w:r>
      <w:r w:rsidRPr="008F106E">
        <w:rPr>
          <w:rFonts w:ascii="Arial" w:hAnsi="Arial" w:cs="Arial"/>
          <w:sz w:val="24"/>
          <w:szCs w:val="24"/>
        </w:rPr>
        <w:t>g</w:t>
      </w:r>
      <w:r w:rsidRPr="008F106E">
        <w:rPr>
          <w:rFonts w:ascii="Arial" w:hAnsi="Arial" w:cs="Arial"/>
          <w:sz w:val="24"/>
          <w:szCs w:val="24"/>
        </w:rPr>
        <w:t>uide</w:t>
      </w:r>
      <w:r w:rsidRPr="008F106E">
        <w:rPr>
          <w:rFonts w:ascii="Arial" w:hAnsi="Arial" w:cs="Arial"/>
          <w:sz w:val="24"/>
          <w:szCs w:val="24"/>
        </w:rPr>
        <w:t>,</w:t>
      </w:r>
      <w:r w:rsidRPr="008F106E">
        <w:rPr>
          <w:rFonts w:ascii="Arial" w:hAnsi="Arial" w:cs="Arial"/>
          <w:sz w:val="24"/>
          <w:szCs w:val="24"/>
        </w:rPr>
        <w:t xml:space="preserve"> access to e-forms</w:t>
      </w:r>
      <w:r>
        <w:rPr>
          <w:rFonts w:ascii="Arial" w:hAnsi="Arial" w:cs="Arial"/>
          <w:sz w:val="24"/>
          <w:szCs w:val="24"/>
        </w:rPr>
        <w:t>, access to an employer self-service portal and a</w:t>
      </w:r>
      <w:r w:rsidRPr="008F106E">
        <w:rPr>
          <w:rFonts w:ascii="Arial" w:hAnsi="Arial" w:cs="Arial"/>
          <w:sz w:val="24"/>
          <w:szCs w:val="24"/>
        </w:rPr>
        <w:t xml:space="preserve"> monthly data collection portal</w:t>
      </w:r>
      <w:r w:rsidRPr="008F106E">
        <w:rPr>
          <w:rFonts w:ascii="Arial" w:hAnsi="Arial" w:cs="Arial"/>
          <w:sz w:val="24"/>
          <w:szCs w:val="24"/>
        </w:rPr>
        <w:t>.</w:t>
      </w:r>
    </w:p>
    <w:p w:rsidR="00B46891" w:rsidRPr="008F106E" w:rsidRDefault="00710659" w:rsidP="00B46891">
      <w:pPr>
        <w:autoSpaceDE w:val="0"/>
        <w:autoSpaceDN w:val="0"/>
        <w:adjustRightInd w:val="0"/>
        <w:spacing w:after="0" w:line="240" w:lineRule="auto"/>
        <w:rPr>
          <w:rFonts w:ascii="Arial" w:hAnsi="Arial" w:cs="Arial"/>
          <w:b/>
          <w:bCs/>
          <w:color w:val="FFFFFF"/>
          <w:sz w:val="18"/>
          <w:szCs w:val="18"/>
        </w:rPr>
      </w:pPr>
      <w:r w:rsidRPr="008F106E">
        <w:rPr>
          <w:rFonts w:ascii="Arial" w:hAnsi="Arial" w:cs="Arial"/>
          <w:b/>
          <w:bCs/>
          <w:color w:val="FFFFFF"/>
          <w:sz w:val="18"/>
          <w:szCs w:val="18"/>
        </w:rPr>
        <w:t>Mail 11 days</w:t>
      </w:r>
    </w:p>
    <w:p w:rsidR="00B46891" w:rsidRPr="008F106E" w:rsidRDefault="00710659" w:rsidP="00B46891">
      <w:pPr>
        <w:autoSpaceDE w:val="0"/>
        <w:autoSpaceDN w:val="0"/>
        <w:adjustRightInd w:val="0"/>
        <w:spacing w:after="0" w:line="240" w:lineRule="auto"/>
        <w:rPr>
          <w:rFonts w:ascii="Arial" w:hAnsi="Arial" w:cs="Arial"/>
          <w:sz w:val="24"/>
          <w:szCs w:val="24"/>
          <w:u w:val="single"/>
        </w:rPr>
      </w:pPr>
      <w:r w:rsidRPr="008F106E">
        <w:rPr>
          <w:rFonts w:ascii="Arial" w:hAnsi="Arial" w:cs="Arial"/>
          <w:sz w:val="24"/>
          <w:szCs w:val="24"/>
          <w:u w:val="single"/>
        </w:rPr>
        <w:t xml:space="preserve">Telephone </w:t>
      </w:r>
    </w:p>
    <w:p w:rsidR="00B46891" w:rsidRPr="008F106E" w:rsidRDefault="00710659" w:rsidP="00B46891">
      <w:pPr>
        <w:autoSpaceDE w:val="0"/>
        <w:autoSpaceDN w:val="0"/>
        <w:adjustRightInd w:val="0"/>
        <w:spacing w:after="0" w:line="240" w:lineRule="auto"/>
        <w:rPr>
          <w:rFonts w:ascii="Arial" w:hAnsi="Arial" w:cs="Arial"/>
          <w:sz w:val="24"/>
          <w:szCs w:val="24"/>
          <w:u w:val="single"/>
        </w:rPr>
      </w:pPr>
    </w:p>
    <w:p w:rsidR="00B46891" w:rsidRDefault="00710659"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color w:val="000000"/>
          <w:sz w:val="24"/>
          <w:szCs w:val="24"/>
        </w:rPr>
        <w:t xml:space="preserve">A dedicated </w:t>
      </w:r>
      <w:r w:rsidRPr="008F106E">
        <w:rPr>
          <w:rFonts w:ascii="Arial" w:hAnsi="Arial" w:cs="Arial"/>
          <w:color w:val="000000"/>
          <w:sz w:val="24"/>
          <w:szCs w:val="24"/>
        </w:rPr>
        <w:t xml:space="preserve">telephone </w:t>
      </w:r>
      <w:r w:rsidRPr="008F106E">
        <w:rPr>
          <w:rFonts w:ascii="Arial" w:hAnsi="Arial" w:cs="Arial"/>
          <w:color w:val="000000"/>
          <w:sz w:val="24"/>
          <w:szCs w:val="24"/>
        </w:rPr>
        <w:t xml:space="preserve">helpdesk provides the first point of contact for </w:t>
      </w:r>
      <w:r w:rsidRPr="008F106E">
        <w:rPr>
          <w:rFonts w:ascii="Arial" w:hAnsi="Arial" w:cs="Arial"/>
          <w:color w:val="000000"/>
          <w:sz w:val="24"/>
          <w:szCs w:val="24"/>
        </w:rPr>
        <w:t>scheme members and employers and includes email access.</w:t>
      </w:r>
      <w:r w:rsidRPr="008F106E">
        <w:rPr>
          <w:rFonts w:ascii="Arial" w:hAnsi="Arial" w:cs="Arial"/>
          <w:color w:val="000000"/>
          <w:sz w:val="24"/>
          <w:szCs w:val="24"/>
        </w:rPr>
        <w:t xml:space="preserve"> </w:t>
      </w:r>
      <w:r>
        <w:rPr>
          <w:rFonts w:ascii="Arial" w:hAnsi="Arial" w:cs="Arial"/>
          <w:color w:val="000000"/>
          <w:sz w:val="24"/>
          <w:szCs w:val="24"/>
        </w:rPr>
        <w:t xml:space="preserve">Over the year call </w:t>
      </w:r>
      <w:r>
        <w:rPr>
          <w:rFonts w:ascii="Arial" w:hAnsi="Arial" w:cs="Arial"/>
          <w:color w:val="000000"/>
          <w:sz w:val="24"/>
          <w:szCs w:val="24"/>
        </w:rPr>
        <w:t xml:space="preserve">contact has increased from </w:t>
      </w:r>
      <w:r w:rsidRPr="008F106E">
        <w:rPr>
          <w:rFonts w:ascii="Arial" w:hAnsi="Arial" w:cs="Arial"/>
          <w:color w:val="000000"/>
          <w:sz w:val="24"/>
          <w:szCs w:val="24"/>
        </w:rPr>
        <w:t xml:space="preserve">60,000 calls </w:t>
      </w:r>
      <w:r>
        <w:rPr>
          <w:rFonts w:ascii="Arial" w:hAnsi="Arial" w:cs="Arial"/>
          <w:color w:val="000000"/>
          <w:sz w:val="24"/>
          <w:szCs w:val="24"/>
        </w:rPr>
        <w:t xml:space="preserve">during 2015/16 </w:t>
      </w:r>
      <w:r>
        <w:rPr>
          <w:rFonts w:ascii="Arial" w:hAnsi="Arial" w:cs="Arial"/>
          <w:color w:val="000000"/>
          <w:sz w:val="24"/>
          <w:szCs w:val="24"/>
        </w:rPr>
        <w:t xml:space="preserve">to </w:t>
      </w:r>
      <w:r>
        <w:rPr>
          <w:rFonts w:ascii="Arial" w:hAnsi="Arial" w:cs="Arial"/>
          <w:color w:val="000000"/>
          <w:sz w:val="24"/>
          <w:szCs w:val="24"/>
        </w:rPr>
        <w:t>63,000</w:t>
      </w:r>
      <w:r>
        <w:rPr>
          <w:rFonts w:ascii="Arial" w:hAnsi="Arial" w:cs="Arial"/>
          <w:color w:val="000000"/>
          <w:sz w:val="24"/>
          <w:szCs w:val="24"/>
        </w:rPr>
        <w:t xml:space="preserve"> calls</w:t>
      </w:r>
      <w:r>
        <w:rPr>
          <w:rFonts w:ascii="Arial" w:hAnsi="Arial" w:cs="Arial"/>
          <w:color w:val="000000"/>
          <w:sz w:val="24"/>
          <w:szCs w:val="24"/>
        </w:rPr>
        <w:t xml:space="preserve"> over the year to date</w:t>
      </w:r>
      <w:r>
        <w:rPr>
          <w:rFonts w:ascii="Arial" w:hAnsi="Arial" w:cs="Arial"/>
          <w:color w:val="000000"/>
          <w:sz w:val="24"/>
          <w:szCs w:val="24"/>
        </w:rPr>
        <w:t xml:space="preserve">. Emails remain steady at </w:t>
      </w:r>
      <w:r w:rsidRPr="008F106E">
        <w:rPr>
          <w:rFonts w:ascii="Arial" w:hAnsi="Arial" w:cs="Arial"/>
          <w:color w:val="000000"/>
          <w:sz w:val="24"/>
          <w:szCs w:val="24"/>
        </w:rPr>
        <w:t>30,000 email</w:t>
      </w:r>
      <w:r>
        <w:rPr>
          <w:rFonts w:ascii="Arial" w:hAnsi="Arial" w:cs="Arial"/>
          <w:color w:val="000000"/>
          <w:sz w:val="24"/>
          <w:szCs w:val="24"/>
        </w:rPr>
        <w:t>s received and handled over the year to date</w:t>
      </w:r>
      <w:r w:rsidRPr="008F106E">
        <w:rPr>
          <w:rFonts w:ascii="Arial" w:hAnsi="Arial" w:cs="Arial"/>
          <w:color w:val="000000"/>
          <w:sz w:val="24"/>
          <w:szCs w:val="24"/>
        </w:rPr>
        <w:t xml:space="preserve">. </w:t>
      </w:r>
    </w:p>
    <w:p w:rsidR="00C20149" w:rsidRDefault="00710659" w:rsidP="00E4510F">
      <w:pPr>
        <w:autoSpaceDE w:val="0"/>
        <w:autoSpaceDN w:val="0"/>
        <w:adjustRightInd w:val="0"/>
        <w:spacing w:after="0" w:line="240" w:lineRule="auto"/>
        <w:jc w:val="both"/>
        <w:rPr>
          <w:rFonts w:ascii="Arial" w:hAnsi="Arial" w:cs="Arial"/>
          <w:color w:val="000000"/>
          <w:sz w:val="24"/>
          <w:szCs w:val="24"/>
        </w:rPr>
      </w:pPr>
    </w:p>
    <w:p w:rsidR="001622C4" w:rsidRPr="008F106E" w:rsidRDefault="00710659" w:rsidP="00F21035">
      <w:pPr>
        <w:autoSpaceDE w:val="0"/>
        <w:autoSpaceDN w:val="0"/>
        <w:adjustRightInd w:val="0"/>
        <w:spacing w:after="0" w:line="240" w:lineRule="auto"/>
        <w:rPr>
          <w:rFonts w:ascii="Arial" w:hAnsi="Arial" w:cs="Arial"/>
          <w:sz w:val="24"/>
          <w:szCs w:val="24"/>
          <w:u w:val="single"/>
        </w:rPr>
      </w:pPr>
      <w:r w:rsidRPr="008F106E">
        <w:rPr>
          <w:rFonts w:ascii="Arial" w:hAnsi="Arial" w:cs="Arial"/>
          <w:sz w:val="24"/>
          <w:szCs w:val="24"/>
          <w:u w:val="single"/>
        </w:rPr>
        <w:t>Ema</w:t>
      </w:r>
      <w:r w:rsidRPr="008F106E">
        <w:rPr>
          <w:rFonts w:ascii="Arial" w:hAnsi="Arial" w:cs="Arial"/>
          <w:sz w:val="24"/>
          <w:szCs w:val="24"/>
          <w:u w:val="single"/>
        </w:rPr>
        <w:t xml:space="preserve">il </w:t>
      </w:r>
      <w:r w:rsidRPr="008F106E">
        <w:rPr>
          <w:rFonts w:ascii="Arial" w:hAnsi="Arial" w:cs="Arial"/>
          <w:sz w:val="24"/>
          <w:szCs w:val="24"/>
          <w:u w:val="single"/>
        </w:rPr>
        <w:br/>
      </w:r>
    </w:p>
    <w:p w:rsidR="005D4BA0" w:rsidRDefault="00710659" w:rsidP="00E4510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lang w:val="en-US"/>
        </w:rPr>
      </w:pPr>
      <w:r>
        <w:rPr>
          <w:rFonts w:ascii="Arial" w:hAnsi="Arial" w:cs="Arial"/>
          <w:sz w:val="24"/>
          <w:szCs w:val="24"/>
          <w:lang w:val="en-US"/>
        </w:rPr>
        <w:t xml:space="preserve">Over the year the number of </w:t>
      </w:r>
      <w:r>
        <w:rPr>
          <w:rFonts w:ascii="Arial" w:hAnsi="Arial" w:cs="Arial"/>
          <w:sz w:val="24"/>
          <w:szCs w:val="24"/>
          <w:lang w:val="en-US"/>
        </w:rPr>
        <w:t xml:space="preserve">member </w:t>
      </w:r>
      <w:r>
        <w:rPr>
          <w:rFonts w:ascii="Arial" w:hAnsi="Arial" w:cs="Arial"/>
          <w:sz w:val="24"/>
          <w:szCs w:val="24"/>
          <w:lang w:val="en-US"/>
        </w:rPr>
        <w:t>email addresses held by the Fund has increased from 4</w:t>
      </w:r>
      <w:r>
        <w:rPr>
          <w:rFonts w:ascii="Arial" w:hAnsi="Arial" w:cs="Arial"/>
          <w:sz w:val="24"/>
          <w:szCs w:val="24"/>
          <w:lang w:val="en-US"/>
        </w:rPr>
        <w:t>5</w:t>
      </w:r>
      <w:r>
        <w:rPr>
          <w:rFonts w:ascii="Arial" w:hAnsi="Arial" w:cs="Arial"/>
          <w:sz w:val="24"/>
          <w:szCs w:val="24"/>
          <w:lang w:val="en-US"/>
        </w:rPr>
        <w:t xml:space="preserve">,000 to </w:t>
      </w:r>
      <w:r w:rsidRPr="008F106E">
        <w:rPr>
          <w:rFonts w:ascii="Arial" w:hAnsi="Arial" w:cs="Arial"/>
          <w:sz w:val="24"/>
          <w:szCs w:val="24"/>
          <w:lang w:val="en-US"/>
        </w:rPr>
        <w:t>4</w:t>
      </w:r>
      <w:r>
        <w:rPr>
          <w:rFonts w:ascii="Arial" w:hAnsi="Arial" w:cs="Arial"/>
          <w:sz w:val="24"/>
          <w:szCs w:val="24"/>
          <w:lang w:val="en-US"/>
        </w:rPr>
        <w:t>6</w:t>
      </w:r>
      <w:r w:rsidRPr="008F106E">
        <w:rPr>
          <w:rFonts w:ascii="Arial" w:hAnsi="Arial" w:cs="Arial"/>
          <w:sz w:val="24"/>
          <w:szCs w:val="24"/>
          <w:lang w:val="en-US"/>
        </w:rPr>
        <w:t xml:space="preserve">,000 and </w:t>
      </w:r>
      <w:r>
        <w:rPr>
          <w:rFonts w:ascii="Arial" w:hAnsi="Arial" w:cs="Arial"/>
          <w:sz w:val="24"/>
          <w:szCs w:val="24"/>
          <w:lang w:val="en-US"/>
        </w:rPr>
        <w:t xml:space="preserve">email is </w:t>
      </w:r>
      <w:r w:rsidRPr="008F106E">
        <w:rPr>
          <w:rFonts w:ascii="Arial" w:hAnsi="Arial" w:cs="Arial"/>
          <w:sz w:val="24"/>
          <w:szCs w:val="24"/>
          <w:lang w:val="en-US"/>
        </w:rPr>
        <w:t>increasingly us</w:t>
      </w:r>
      <w:r w:rsidRPr="008F106E">
        <w:rPr>
          <w:rFonts w:ascii="Arial" w:hAnsi="Arial" w:cs="Arial"/>
          <w:sz w:val="24"/>
          <w:szCs w:val="24"/>
          <w:lang w:val="en-US"/>
        </w:rPr>
        <w:t>e</w:t>
      </w:r>
      <w:r>
        <w:rPr>
          <w:rFonts w:ascii="Arial" w:hAnsi="Arial" w:cs="Arial"/>
          <w:sz w:val="24"/>
          <w:szCs w:val="24"/>
          <w:lang w:val="en-US"/>
        </w:rPr>
        <w:t>d</w:t>
      </w:r>
      <w:r w:rsidRPr="008F106E">
        <w:rPr>
          <w:rFonts w:ascii="Arial" w:hAnsi="Arial" w:cs="Arial"/>
          <w:sz w:val="24"/>
          <w:szCs w:val="24"/>
          <w:lang w:val="en-US"/>
        </w:rPr>
        <w:t xml:space="preserve"> to communicate with member</w:t>
      </w:r>
      <w:r w:rsidRPr="008F106E">
        <w:rPr>
          <w:rFonts w:ascii="Arial" w:hAnsi="Arial" w:cs="Arial"/>
          <w:sz w:val="24"/>
          <w:szCs w:val="24"/>
          <w:lang w:val="en-US"/>
        </w:rPr>
        <w:t>s</w:t>
      </w:r>
      <w:r w:rsidRPr="008F106E">
        <w:rPr>
          <w:rFonts w:ascii="Arial" w:hAnsi="Arial" w:cs="Arial"/>
          <w:sz w:val="24"/>
          <w:szCs w:val="24"/>
          <w:lang w:val="en-US"/>
        </w:rPr>
        <w:t xml:space="preserve"> to </w:t>
      </w:r>
      <w:r>
        <w:rPr>
          <w:rFonts w:ascii="Arial" w:hAnsi="Arial" w:cs="Arial"/>
          <w:sz w:val="24"/>
          <w:szCs w:val="24"/>
          <w:lang w:val="en-US"/>
        </w:rPr>
        <w:t xml:space="preserve">alert them that </w:t>
      </w:r>
      <w:r w:rsidRPr="008F106E">
        <w:rPr>
          <w:rFonts w:ascii="Arial" w:hAnsi="Arial" w:cs="Arial"/>
          <w:sz w:val="24"/>
          <w:szCs w:val="24"/>
          <w:lang w:val="en-US"/>
        </w:rPr>
        <w:t xml:space="preserve">information </w:t>
      </w:r>
      <w:r>
        <w:rPr>
          <w:rFonts w:ascii="Arial" w:hAnsi="Arial" w:cs="Arial"/>
          <w:sz w:val="24"/>
          <w:szCs w:val="24"/>
          <w:lang w:val="en-US"/>
        </w:rPr>
        <w:t xml:space="preserve">has been </w:t>
      </w:r>
      <w:r w:rsidRPr="008F106E">
        <w:rPr>
          <w:rFonts w:ascii="Arial" w:hAnsi="Arial" w:cs="Arial"/>
          <w:sz w:val="24"/>
          <w:szCs w:val="24"/>
          <w:lang w:val="en-US"/>
        </w:rPr>
        <w:t xml:space="preserve">posted online, </w:t>
      </w:r>
      <w:r>
        <w:rPr>
          <w:rFonts w:ascii="Arial" w:hAnsi="Arial" w:cs="Arial"/>
          <w:sz w:val="24"/>
          <w:szCs w:val="24"/>
          <w:lang w:val="en-US"/>
        </w:rPr>
        <w:t xml:space="preserve">for example; </w:t>
      </w:r>
      <w:r w:rsidRPr="008F106E">
        <w:rPr>
          <w:rFonts w:ascii="Arial" w:hAnsi="Arial" w:cs="Arial"/>
          <w:sz w:val="24"/>
          <w:szCs w:val="24"/>
          <w:lang w:val="en-US"/>
        </w:rPr>
        <w:t xml:space="preserve">annual benefit </w:t>
      </w:r>
      <w:r w:rsidRPr="008F106E">
        <w:rPr>
          <w:rFonts w:ascii="Arial" w:hAnsi="Arial" w:cs="Arial"/>
          <w:sz w:val="24"/>
          <w:szCs w:val="24"/>
          <w:lang w:val="en-US"/>
        </w:rPr>
        <w:t>statements</w:t>
      </w:r>
      <w:r>
        <w:rPr>
          <w:rFonts w:ascii="Arial" w:hAnsi="Arial" w:cs="Arial"/>
          <w:sz w:val="24"/>
          <w:szCs w:val="24"/>
          <w:lang w:val="en-US"/>
        </w:rPr>
        <w:t>,</w:t>
      </w:r>
      <w:r w:rsidRPr="008F106E">
        <w:rPr>
          <w:rFonts w:ascii="Arial" w:hAnsi="Arial" w:cs="Arial"/>
          <w:sz w:val="24"/>
          <w:szCs w:val="24"/>
          <w:lang w:val="en-US"/>
        </w:rPr>
        <w:t xml:space="preserve"> newsletters</w:t>
      </w:r>
      <w:r>
        <w:rPr>
          <w:rFonts w:ascii="Arial" w:hAnsi="Arial" w:cs="Arial"/>
          <w:sz w:val="24"/>
          <w:szCs w:val="24"/>
          <w:lang w:val="en-US"/>
        </w:rPr>
        <w:t>, and pensioner P60's</w:t>
      </w:r>
      <w:r w:rsidRPr="008F106E">
        <w:rPr>
          <w:rFonts w:ascii="Arial" w:hAnsi="Arial" w:cs="Arial"/>
          <w:sz w:val="24"/>
          <w:szCs w:val="24"/>
          <w:lang w:val="en-US"/>
        </w:rPr>
        <w:t>.</w:t>
      </w:r>
      <w:r>
        <w:rPr>
          <w:rFonts w:ascii="Arial" w:hAnsi="Arial" w:cs="Arial"/>
          <w:sz w:val="24"/>
          <w:szCs w:val="24"/>
          <w:lang w:val="en-US"/>
        </w:rPr>
        <w:t xml:space="preserve"> Evidence provided by Heywood</w:t>
      </w:r>
      <w:r>
        <w:rPr>
          <w:rFonts w:ascii="Arial" w:hAnsi="Arial" w:cs="Arial"/>
          <w:sz w:val="24"/>
          <w:szCs w:val="24"/>
          <w:lang w:val="en-US"/>
        </w:rPr>
        <w:t>,</w:t>
      </w:r>
      <w:r>
        <w:rPr>
          <w:rFonts w:ascii="Arial" w:hAnsi="Arial" w:cs="Arial"/>
          <w:sz w:val="24"/>
          <w:szCs w:val="24"/>
          <w:lang w:val="en-US"/>
        </w:rPr>
        <w:t xml:space="preserve"> the supplier of the pension administration system</w:t>
      </w:r>
      <w:r>
        <w:rPr>
          <w:rFonts w:ascii="Arial" w:hAnsi="Arial" w:cs="Arial"/>
          <w:sz w:val="24"/>
          <w:szCs w:val="24"/>
          <w:lang w:val="en-US"/>
        </w:rPr>
        <w:t>,</w:t>
      </w:r>
      <w:r>
        <w:rPr>
          <w:rFonts w:ascii="Arial" w:hAnsi="Arial" w:cs="Arial"/>
          <w:sz w:val="24"/>
          <w:szCs w:val="24"/>
          <w:lang w:val="en-US"/>
        </w:rPr>
        <w:t xml:space="preserve"> indicates that the Lancashire Fund holds more member </w:t>
      </w:r>
      <w:r>
        <w:rPr>
          <w:rFonts w:ascii="Arial" w:hAnsi="Arial" w:cs="Arial"/>
          <w:sz w:val="24"/>
          <w:szCs w:val="24"/>
          <w:lang w:val="en-US"/>
        </w:rPr>
        <w:t xml:space="preserve">email </w:t>
      </w:r>
      <w:r>
        <w:rPr>
          <w:rFonts w:ascii="Arial" w:hAnsi="Arial" w:cs="Arial"/>
          <w:sz w:val="24"/>
          <w:szCs w:val="24"/>
          <w:lang w:val="en-US"/>
        </w:rPr>
        <w:t xml:space="preserve">addresses </w:t>
      </w:r>
      <w:r>
        <w:rPr>
          <w:rFonts w:ascii="Arial" w:hAnsi="Arial" w:cs="Arial"/>
          <w:sz w:val="24"/>
          <w:szCs w:val="24"/>
          <w:lang w:val="en-US"/>
        </w:rPr>
        <w:t xml:space="preserve">and has more members registered for the self-service portal </w:t>
      </w:r>
      <w:r>
        <w:rPr>
          <w:rFonts w:ascii="Arial" w:hAnsi="Arial" w:cs="Arial"/>
          <w:sz w:val="24"/>
          <w:szCs w:val="24"/>
          <w:lang w:val="en-US"/>
        </w:rPr>
        <w:t>than any of their other LGPS user sites which include some significantly larger funds.</w:t>
      </w:r>
    </w:p>
    <w:p w:rsidR="005D4BA0" w:rsidRPr="008F106E" w:rsidRDefault="00710659" w:rsidP="005D4BA0">
      <w:pPr>
        <w:autoSpaceDE w:val="0"/>
        <w:autoSpaceDN w:val="0"/>
        <w:adjustRightInd w:val="0"/>
        <w:spacing w:after="0" w:line="240" w:lineRule="auto"/>
        <w:rPr>
          <w:rFonts w:ascii="Arial" w:hAnsi="Arial" w:cs="Arial"/>
          <w:sz w:val="24"/>
          <w:szCs w:val="24"/>
          <w:u w:val="single"/>
        </w:rPr>
      </w:pPr>
      <w:r>
        <w:rPr>
          <w:rFonts w:ascii="Arial" w:hAnsi="Arial" w:cs="Arial"/>
          <w:sz w:val="24"/>
          <w:szCs w:val="24"/>
        </w:rPr>
        <w:lastRenderedPageBreak/>
        <w:t>Email is our default mechanism i</w:t>
      </w:r>
      <w:r>
        <w:rPr>
          <w:rFonts w:ascii="Arial" w:hAnsi="Arial" w:cs="Arial"/>
          <w:sz w:val="24"/>
          <w:szCs w:val="24"/>
        </w:rPr>
        <w:t>n</w:t>
      </w:r>
      <w:r>
        <w:rPr>
          <w:rFonts w:ascii="Arial" w:hAnsi="Arial" w:cs="Arial"/>
          <w:sz w:val="24"/>
          <w:szCs w:val="24"/>
        </w:rPr>
        <w:t xml:space="preserve"> respect of communicating with our Empl</w:t>
      </w:r>
      <w:r w:rsidRPr="008F106E">
        <w:rPr>
          <w:rFonts w:ascii="Arial" w:hAnsi="Arial" w:cs="Arial"/>
          <w:sz w:val="24"/>
          <w:szCs w:val="24"/>
        </w:rPr>
        <w:t>oyers</w:t>
      </w:r>
      <w:r>
        <w:rPr>
          <w:rFonts w:ascii="Arial" w:hAnsi="Arial" w:cs="Arial"/>
          <w:sz w:val="24"/>
          <w:szCs w:val="24"/>
        </w:rPr>
        <w:t xml:space="preserve">. </w:t>
      </w:r>
      <w:r w:rsidRPr="008F106E">
        <w:rPr>
          <w:rFonts w:ascii="Arial" w:hAnsi="Arial" w:cs="Arial"/>
          <w:sz w:val="24"/>
          <w:szCs w:val="24"/>
        </w:rPr>
        <w:t xml:space="preserve"> </w:t>
      </w:r>
      <w:r>
        <w:rPr>
          <w:rFonts w:ascii="Arial" w:hAnsi="Arial" w:cs="Arial"/>
          <w:sz w:val="24"/>
          <w:szCs w:val="24"/>
        </w:rPr>
        <w:t>Bulletin</w:t>
      </w:r>
      <w:r w:rsidRPr="008F106E">
        <w:rPr>
          <w:rFonts w:ascii="Arial" w:hAnsi="Arial" w:cs="Arial"/>
          <w:sz w:val="24"/>
          <w:szCs w:val="24"/>
        </w:rPr>
        <w:t>s</w:t>
      </w:r>
      <w:r>
        <w:rPr>
          <w:rFonts w:ascii="Arial" w:hAnsi="Arial" w:cs="Arial"/>
          <w:sz w:val="24"/>
          <w:szCs w:val="24"/>
        </w:rPr>
        <w:t xml:space="preserve">, </w:t>
      </w:r>
      <w:r w:rsidRPr="008F106E">
        <w:rPr>
          <w:rFonts w:ascii="Arial" w:hAnsi="Arial" w:cs="Arial"/>
          <w:sz w:val="24"/>
          <w:szCs w:val="24"/>
        </w:rPr>
        <w:t xml:space="preserve">newsletters </w:t>
      </w:r>
      <w:r>
        <w:rPr>
          <w:rFonts w:ascii="Arial" w:hAnsi="Arial" w:cs="Arial"/>
          <w:sz w:val="24"/>
          <w:szCs w:val="24"/>
        </w:rPr>
        <w:t xml:space="preserve">and event invites are sent to employers </w:t>
      </w:r>
      <w:r>
        <w:rPr>
          <w:rFonts w:ascii="Arial" w:hAnsi="Arial" w:cs="Arial"/>
          <w:sz w:val="24"/>
          <w:szCs w:val="24"/>
        </w:rPr>
        <w:t xml:space="preserve">on a regular basis, </w:t>
      </w:r>
      <w:r>
        <w:rPr>
          <w:rFonts w:ascii="Arial" w:hAnsi="Arial" w:cs="Arial"/>
          <w:sz w:val="24"/>
          <w:szCs w:val="24"/>
        </w:rPr>
        <w:t xml:space="preserve">as </w:t>
      </w:r>
      <w:r>
        <w:rPr>
          <w:rFonts w:ascii="Arial" w:hAnsi="Arial" w:cs="Arial"/>
          <w:sz w:val="24"/>
          <w:szCs w:val="24"/>
        </w:rPr>
        <w:t>appropriate</w:t>
      </w:r>
      <w:r w:rsidRPr="008F106E">
        <w:rPr>
          <w:rFonts w:ascii="Arial" w:hAnsi="Arial" w:cs="Arial"/>
          <w:sz w:val="24"/>
          <w:szCs w:val="24"/>
        </w:rPr>
        <w:t>.</w:t>
      </w:r>
      <w:r>
        <w:rPr>
          <w:rFonts w:ascii="Arial" w:hAnsi="Arial" w:cs="Arial"/>
          <w:sz w:val="24"/>
          <w:szCs w:val="24"/>
        </w:rPr>
        <w:br/>
      </w:r>
    </w:p>
    <w:p w:rsidR="00717169" w:rsidRPr="008F106E" w:rsidRDefault="00710659" w:rsidP="00E4510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u w:val="single"/>
          <w:lang w:val="en-US"/>
        </w:rPr>
      </w:pPr>
      <w:r w:rsidRPr="008F106E">
        <w:rPr>
          <w:rFonts w:ascii="Arial" w:hAnsi="Arial" w:cs="Arial"/>
          <w:sz w:val="24"/>
          <w:szCs w:val="24"/>
          <w:u w:val="single"/>
          <w:lang w:val="en-US"/>
        </w:rPr>
        <w:t>On-line/self-service</w:t>
      </w:r>
    </w:p>
    <w:p w:rsidR="00717169" w:rsidRDefault="00710659" w:rsidP="0071716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u w:val="single"/>
          <w:lang w:val="en-US"/>
        </w:rPr>
      </w:pPr>
    </w:p>
    <w:p w:rsidR="00A77018" w:rsidRPr="00A77018" w:rsidRDefault="00710659" w:rsidP="0071716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lang w:val="en-US"/>
        </w:rPr>
      </w:pPr>
      <w:r w:rsidRPr="00A77018">
        <w:rPr>
          <w:rFonts w:ascii="Arial" w:hAnsi="Arial" w:cs="Arial"/>
          <w:sz w:val="24"/>
          <w:szCs w:val="24"/>
          <w:lang w:val="en-US"/>
        </w:rPr>
        <w:t xml:space="preserve">Employer and Scheme member self-service portals are accessed via the website. Over the year </w:t>
      </w:r>
      <w:r>
        <w:rPr>
          <w:rFonts w:ascii="Arial" w:hAnsi="Arial" w:cs="Arial"/>
          <w:sz w:val="24"/>
          <w:szCs w:val="24"/>
          <w:lang w:val="en-US"/>
        </w:rPr>
        <w:t xml:space="preserve">to date </w:t>
      </w:r>
      <w:r w:rsidRPr="00A77018">
        <w:rPr>
          <w:rFonts w:ascii="Arial" w:hAnsi="Arial" w:cs="Arial"/>
          <w:sz w:val="24"/>
          <w:szCs w:val="24"/>
          <w:lang w:val="en-US"/>
        </w:rPr>
        <w:t xml:space="preserve">there has been an increase of </w:t>
      </w:r>
      <w:r>
        <w:rPr>
          <w:rFonts w:ascii="Arial" w:hAnsi="Arial" w:cs="Arial"/>
          <w:sz w:val="24"/>
          <w:szCs w:val="24"/>
          <w:lang w:val="en-US"/>
        </w:rPr>
        <w:t>10</w:t>
      </w:r>
      <w:r w:rsidRPr="00A77018">
        <w:rPr>
          <w:rFonts w:ascii="Arial" w:hAnsi="Arial" w:cs="Arial"/>
          <w:sz w:val="24"/>
          <w:szCs w:val="24"/>
          <w:lang w:val="en-US"/>
        </w:rPr>
        <w:t xml:space="preserve">% </w:t>
      </w:r>
      <w:r>
        <w:rPr>
          <w:rFonts w:ascii="Arial" w:hAnsi="Arial" w:cs="Arial"/>
          <w:sz w:val="24"/>
          <w:szCs w:val="24"/>
          <w:lang w:val="en-US"/>
        </w:rPr>
        <w:t xml:space="preserve">in </w:t>
      </w:r>
      <w:r w:rsidRPr="00A77018">
        <w:rPr>
          <w:rFonts w:ascii="Arial" w:hAnsi="Arial" w:cs="Arial"/>
          <w:sz w:val="24"/>
          <w:szCs w:val="24"/>
          <w:lang w:val="en-US"/>
        </w:rPr>
        <w:t>self-service registrations</w:t>
      </w:r>
      <w:r>
        <w:rPr>
          <w:rFonts w:ascii="Arial" w:hAnsi="Arial" w:cs="Arial"/>
          <w:sz w:val="24"/>
          <w:szCs w:val="24"/>
          <w:lang w:val="en-US"/>
        </w:rPr>
        <w:t>.</w:t>
      </w:r>
      <w:r w:rsidRPr="00A77018">
        <w:rPr>
          <w:rFonts w:ascii="Arial" w:hAnsi="Arial" w:cs="Arial"/>
          <w:sz w:val="24"/>
          <w:szCs w:val="24"/>
          <w:lang w:val="en-US"/>
        </w:rPr>
        <w:t xml:space="preserve">       </w:t>
      </w:r>
    </w:p>
    <w:p w:rsidR="00A77018" w:rsidRPr="008F106E" w:rsidRDefault="00710659" w:rsidP="0071716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u w:val="single"/>
          <w:lang w:val="en-US"/>
        </w:rPr>
      </w:pPr>
    </w:p>
    <w:p w:rsidR="00717169" w:rsidRPr="008F106E" w:rsidRDefault="00710659" w:rsidP="00A77018">
      <w:p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 xml:space="preserve">Members can view their details and </w:t>
      </w:r>
      <w:r>
        <w:rPr>
          <w:rFonts w:ascii="Arial" w:hAnsi="Arial" w:cs="Arial"/>
          <w:color w:val="000000"/>
          <w:sz w:val="24"/>
          <w:szCs w:val="24"/>
        </w:rPr>
        <w:t xml:space="preserve">make changes to </w:t>
      </w:r>
      <w:r w:rsidRPr="008F106E">
        <w:rPr>
          <w:rFonts w:ascii="Arial" w:hAnsi="Arial" w:cs="Arial"/>
          <w:color w:val="000000"/>
          <w:sz w:val="24"/>
          <w:szCs w:val="24"/>
        </w:rPr>
        <w:t xml:space="preserve">address, bank and </w:t>
      </w:r>
      <w:r w:rsidRPr="008F106E">
        <w:rPr>
          <w:rFonts w:ascii="Arial" w:hAnsi="Arial" w:cs="Arial"/>
          <w:color w:val="000000"/>
          <w:sz w:val="24"/>
          <w:szCs w:val="24"/>
        </w:rPr>
        <w:t xml:space="preserve">contact details. </w:t>
      </w:r>
      <w:r w:rsidRPr="008F106E">
        <w:rPr>
          <w:rFonts w:ascii="Arial" w:hAnsi="Arial" w:cs="Arial"/>
          <w:color w:val="000000"/>
          <w:sz w:val="24"/>
          <w:szCs w:val="24"/>
        </w:rPr>
        <w:t>Members ca</w:t>
      </w:r>
      <w:r w:rsidRPr="008F106E">
        <w:rPr>
          <w:rFonts w:ascii="Arial" w:hAnsi="Arial" w:cs="Arial"/>
          <w:color w:val="000000"/>
          <w:sz w:val="24"/>
          <w:szCs w:val="24"/>
        </w:rPr>
        <w:t xml:space="preserve">n </w:t>
      </w:r>
      <w:r w:rsidRPr="008F106E">
        <w:rPr>
          <w:rFonts w:ascii="Arial" w:hAnsi="Arial" w:cs="Arial"/>
          <w:color w:val="000000"/>
          <w:sz w:val="24"/>
          <w:szCs w:val="24"/>
        </w:rPr>
        <w:t xml:space="preserve">also process </w:t>
      </w:r>
      <w:r w:rsidRPr="008F106E">
        <w:rPr>
          <w:rFonts w:ascii="Arial" w:hAnsi="Arial" w:cs="Arial"/>
          <w:color w:val="000000"/>
          <w:sz w:val="24"/>
          <w:szCs w:val="24"/>
        </w:rPr>
        <w:t xml:space="preserve">various pension estimates </w:t>
      </w:r>
      <w:r w:rsidRPr="008F106E">
        <w:rPr>
          <w:rFonts w:ascii="Arial" w:hAnsi="Arial" w:cs="Arial"/>
          <w:color w:val="000000"/>
          <w:sz w:val="24"/>
          <w:szCs w:val="24"/>
        </w:rPr>
        <w:t xml:space="preserve">to </w:t>
      </w:r>
      <w:r w:rsidRPr="008F106E">
        <w:rPr>
          <w:rFonts w:ascii="Arial" w:hAnsi="Arial" w:cs="Arial"/>
          <w:color w:val="000000"/>
          <w:sz w:val="24"/>
          <w:szCs w:val="24"/>
        </w:rPr>
        <w:t>assist with planning for retirement. Members can also</w:t>
      </w:r>
      <w:r>
        <w:rPr>
          <w:rFonts w:ascii="Arial" w:hAnsi="Arial" w:cs="Arial"/>
          <w:color w:val="000000"/>
          <w:sz w:val="24"/>
          <w:szCs w:val="24"/>
        </w:rPr>
        <w:t xml:space="preserve"> access </w:t>
      </w:r>
      <w:r w:rsidRPr="008F106E">
        <w:rPr>
          <w:rFonts w:ascii="Arial" w:hAnsi="Arial" w:cs="Arial"/>
          <w:color w:val="000000"/>
          <w:sz w:val="24"/>
          <w:szCs w:val="24"/>
        </w:rPr>
        <w:t>their annual benefit statement</w:t>
      </w:r>
      <w:r w:rsidRPr="008F106E">
        <w:rPr>
          <w:rFonts w:ascii="Arial" w:hAnsi="Arial" w:cs="Arial"/>
          <w:color w:val="000000"/>
          <w:sz w:val="24"/>
          <w:szCs w:val="24"/>
        </w:rPr>
        <w:t>s</w:t>
      </w:r>
      <w:r w:rsidRPr="008F106E">
        <w:rPr>
          <w:rFonts w:ascii="Arial" w:hAnsi="Arial" w:cs="Arial"/>
          <w:color w:val="000000"/>
          <w:sz w:val="24"/>
          <w:szCs w:val="24"/>
        </w:rPr>
        <w:t xml:space="preserve">. </w:t>
      </w:r>
      <w:r>
        <w:rPr>
          <w:rFonts w:ascii="Arial" w:hAnsi="Arial" w:cs="Arial"/>
          <w:color w:val="000000"/>
          <w:sz w:val="24"/>
          <w:szCs w:val="24"/>
        </w:rPr>
        <w:t>Pensioners have access to their p</w:t>
      </w:r>
      <w:r w:rsidRPr="008F106E">
        <w:rPr>
          <w:rFonts w:ascii="Arial" w:hAnsi="Arial" w:cs="Arial"/>
          <w:color w:val="000000"/>
          <w:sz w:val="24"/>
          <w:szCs w:val="24"/>
        </w:rPr>
        <w:t>ayslips and P60's</w:t>
      </w:r>
      <w:r>
        <w:rPr>
          <w:rFonts w:ascii="Arial" w:hAnsi="Arial" w:cs="Arial"/>
          <w:color w:val="000000"/>
          <w:sz w:val="24"/>
          <w:szCs w:val="24"/>
        </w:rPr>
        <w:t xml:space="preserve"> online</w:t>
      </w:r>
      <w:r w:rsidRPr="008F106E">
        <w:rPr>
          <w:rFonts w:ascii="Arial" w:hAnsi="Arial" w:cs="Arial"/>
          <w:color w:val="000000"/>
          <w:sz w:val="24"/>
          <w:szCs w:val="24"/>
        </w:rPr>
        <w:t>.</w:t>
      </w:r>
      <w:r>
        <w:rPr>
          <w:rFonts w:ascii="Arial" w:hAnsi="Arial" w:cs="Arial"/>
          <w:color w:val="000000"/>
          <w:sz w:val="24"/>
          <w:szCs w:val="24"/>
        </w:rPr>
        <w:t xml:space="preserve"> The telephone helpdesk assist Scheme members to register and access their online accounts.  </w:t>
      </w:r>
      <w:r w:rsidRPr="008F106E">
        <w:rPr>
          <w:rFonts w:ascii="Arial" w:hAnsi="Arial" w:cs="Arial"/>
          <w:color w:val="000000"/>
          <w:sz w:val="24"/>
          <w:szCs w:val="24"/>
        </w:rPr>
        <w:t xml:space="preserve"> </w:t>
      </w:r>
      <w:r w:rsidRPr="008F106E">
        <w:rPr>
          <w:rFonts w:ascii="Arial" w:hAnsi="Arial" w:cs="Arial"/>
          <w:color w:val="000000"/>
          <w:sz w:val="24"/>
          <w:szCs w:val="24"/>
        </w:rPr>
        <w:t xml:space="preserve"> </w:t>
      </w:r>
      <w:r w:rsidRPr="008F106E">
        <w:rPr>
          <w:rFonts w:ascii="Arial" w:hAnsi="Arial" w:cs="Arial"/>
          <w:color w:val="000000"/>
          <w:sz w:val="24"/>
          <w:szCs w:val="24"/>
        </w:rPr>
        <w:br/>
      </w:r>
    </w:p>
    <w:p w:rsidR="00A27070" w:rsidRPr="00074D54" w:rsidRDefault="00710659" w:rsidP="00E4510F">
      <w:pPr>
        <w:spacing w:after="0" w:line="240" w:lineRule="auto"/>
        <w:jc w:val="both"/>
        <w:rPr>
          <w:rFonts w:ascii="Arial" w:eastAsia="Times New Roman" w:hAnsi="Arial" w:cs="Arial"/>
          <w:sz w:val="24"/>
          <w:szCs w:val="24"/>
          <w:lang w:eastAsia="en-GB"/>
        </w:rPr>
      </w:pPr>
      <w:r w:rsidRPr="008F106E">
        <w:rPr>
          <w:rFonts w:ascii="Arial" w:hAnsi="Arial" w:cs="Arial"/>
          <w:sz w:val="24"/>
          <w:szCs w:val="24"/>
          <w:lang w:val="en-US"/>
        </w:rPr>
        <w:t>Employers can view, check and amend their employee</w:t>
      </w:r>
      <w:r w:rsidRPr="008F106E">
        <w:rPr>
          <w:rFonts w:ascii="Arial" w:hAnsi="Arial" w:cs="Arial"/>
          <w:sz w:val="24"/>
          <w:szCs w:val="24"/>
          <w:lang w:val="en-US"/>
        </w:rPr>
        <w:t xml:space="preserve"> </w:t>
      </w:r>
      <w:r w:rsidRPr="008F106E">
        <w:rPr>
          <w:rFonts w:ascii="Arial" w:hAnsi="Arial" w:cs="Arial"/>
          <w:sz w:val="24"/>
          <w:szCs w:val="24"/>
          <w:lang w:val="en-US"/>
        </w:rPr>
        <w:t>pension records</w:t>
      </w:r>
      <w:r>
        <w:rPr>
          <w:rFonts w:ascii="Arial" w:hAnsi="Arial" w:cs="Arial"/>
          <w:sz w:val="24"/>
          <w:szCs w:val="24"/>
          <w:lang w:val="en-US"/>
        </w:rPr>
        <w:t xml:space="preserve"> and </w:t>
      </w:r>
      <w:r w:rsidRPr="008F106E">
        <w:rPr>
          <w:rFonts w:ascii="Arial" w:hAnsi="Arial" w:cs="Arial"/>
          <w:sz w:val="24"/>
          <w:szCs w:val="24"/>
          <w:lang w:val="en-US"/>
        </w:rPr>
        <w:t xml:space="preserve">also </w:t>
      </w:r>
      <w:r w:rsidRPr="008F106E">
        <w:rPr>
          <w:rFonts w:ascii="Arial" w:eastAsia="Times New Roman" w:hAnsi="Arial" w:cs="Arial"/>
          <w:sz w:val="24"/>
          <w:szCs w:val="24"/>
          <w:lang w:eastAsia="en-GB"/>
        </w:rPr>
        <w:t>process various pension estimates</w:t>
      </w:r>
      <w:r>
        <w:rPr>
          <w:rFonts w:ascii="Arial" w:eastAsia="Times New Roman" w:hAnsi="Arial" w:cs="Arial"/>
          <w:sz w:val="24"/>
          <w:szCs w:val="24"/>
          <w:lang w:eastAsia="en-GB"/>
        </w:rPr>
        <w:t xml:space="preserve"> online</w:t>
      </w:r>
      <w:r w:rsidRPr="008F106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Employers receive one to one training on request to assist them to access and use the self-service function  </w:t>
      </w:r>
      <w:r w:rsidRPr="008F106E">
        <w:rPr>
          <w:rFonts w:ascii="Arial" w:eastAsia="Times New Roman" w:hAnsi="Arial" w:cs="Arial"/>
          <w:sz w:val="24"/>
          <w:szCs w:val="24"/>
          <w:lang w:eastAsia="en-GB"/>
        </w:rPr>
        <w:t xml:space="preserve"> </w:t>
      </w:r>
    </w:p>
    <w:p w:rsidR="00A27070" w:rsidRPr="008F106E" w:rsidRDefault="00710659" w:rsidP="00717169">
      <w:pPr>
        <w:autoSpaceDE w:val="0"/>
        <w:autoSpaceDN w:val="0"/>
        <w:adjustRightInd w:val="0"/>
        <w:spacing w:after="0" w:line="240" w:lineRule="auto"/>
        <w:rPr>
          <w:rFonts w:ascii="Arial" w:hAnsi="Arial" w:cs="Arial"/>
          <w:color w:val="000000"/>
          <w:sz w:val="24"/>
          <w:szCs w:val="24"/>
        </w:rPr>
      </w:pPr>
    </w:p>
    <w:p w:rsidR="009839BD" w:rsidRPr="008F106E" w:rsidRDefault="00710659" w:rsidP="009839BD">
      <w:pPr>
        <w:autoSpaceDE w:val="0"/>
        <w:autoSpaceDN w:val="0"/>
        <w:adjustRightInd w:val="0"/>
        <w:spacing w:after="0" w:line="240" w:lineRule="auto"/>
        <w:rPr>
          <w:rFonts w:ascii="Arial" w:hAnsi="Arial" w:cs="Arial"/>
          <w:color w:val="000000"/>
          <w:sz w:val="24"/>
          <w:szCs w:val="24"/>
          <w:u w:val="single"/>
        </w:rPr>
      </w:pPr>
      <w:r w:rsidRPr="008F106E">
        <w:rPr>
          <w:rFonts w:ascii="Arial" w:hAnsi="Arial" w:cs="Arial"/>
          <w:color w:val="000000"/>
          <w:sz w:val="24"/>
          <w:szCs w:val="24"/>
          <w:u w:val="single"/>
        </w:rPr>
        <w:t xml:space="preserve">Mail </w:t>
      </w:r>
    </w:p>
    <w:p w:rsidR="009839BD" w:rsidRPr="008F106E" w:rsidRDefault="00710659" w:rsidP="009839BD">
      <w:pPr>
        <w:autoSpaceDE w:val="0"/>
        <w:autoSpaceDN w:val="0"/>
        <w:adjustRightInd w:val="0"/>
        <w:spacing w:after="0" w:line="240" w:lineRule="auto"/>
        <w:rPr>
          <w:rFonts w:ascii="Arial" w:hAnsi="Arial" w:cs="Arial"/>
          <w:color w:val="000000"/>
          <w:sz w:val="24"/>
          <w:szCs w:val="24"/>
          <w:u w:val="single"/>
        </w:rPr>
      </w:pPr>
    </w:p>
    <w:p w:rsidR="00ED0FA5" w:rsidRPr="008F106E" w:rsidRDefault="00710659" w:rsidP="00E4510F">
      <w:pPr>
        <w:autoSpaceDE w:val="0"/>
        <w:autoSpaceDN w:val="0"/>
        <w:adjustRightInd w:val="0"/>
        <w:spacing w:after="0" w:line="240" w:lineRule="auto"/>
        <w:jc w:val="both"/>
        <w:rPr>
          <w:rFonts w:ascii="Arial" w:hAnsi="Arial" w:cs="Arial"/>
          <w:color w:val="000000"/>
          <w:sz w:val="24"/>
          <w:szCs w:val="24"/>
          <w:u w:val="single"/>
        </w:rPr>
      </w:pPr>
      <w:r w:rsidRPr="008F106E">
        <w:rPr>
          <w:rFonts w:ascii="Arial" w:hAnsi="Arial" w:cs="Arial"/>
          <w:color w:val="000000"/>
          <w:sz w:val="24"/>
          <w:szCs w:val="24"/>
        </w:rPr>
        <w:t>Traditional paper mail remains a constant in terms of day to day transactional administration services</w:t>
      </w:r>
      <w:r>
        <w:rPr>
          <w:rFonts w:ascii="Arial" w:hAnsi="Arial" w:cs="Arial"/>
          <w:color w:val="000000"/>
          <w:sz w:val="24"/>
          <w:szCs w:val="24"/>
        </w:rPr>
        <w:t xml:space="preserve"> although</w:t>
      </w:r>
      <w:r>
        <w:rPr>
          <w:rFonts w:ascii="Arial" w:hAnsi="Arial" w:cs="Arial"/>
          <w:color w:val="000000"/>
          <w:sz w:val="24"/>
          <w:szCs w:val="24"/>
        </w:rPr>
        <w:t>,</w:t>
      </w:r>
      <w:r>
        <w:rPr>
          <w:rFonts w:ascii="Arial" w:hAnsi="Arial" w:cs="Arial"/>
          <w:color w:val="000000"/>
          <w:sz w:val="24"/>
          <w:szCs w:val="24"/>
        </w:rPr>
        <w:t xml:space="preserve"> as more transactions are processed through self-service portals, the volume of paper mail is expected to reduce over time</w:t>
      </w:r>
      <w:r w:rsidRPr="008F106E">
        <w:rPr>
          <w:rFonts w:ascii="Arial" w:hAnsi="Arial" w:cs="Arial"/>
          <w:color w:val="000000"/>
          <w:sz w:val="24"/>
          <w:szCs w:val="24"/>
        </w:rPr>
        <w:t xml:space="preserve">. </w:t>
      </w:r>
      <w:r w:rsidRPr="008F106E">
        <w:rPr>
          <w:rFonts w:ascii="Arial" w:hAnsi="Arial" w:cs="Arial"/>
          <w:color w:val="000000"/>
          <w:sz w:val="24"/>
          <w:szCs w:val="24"/>
          <w:u w:val="single"/>
        </w:rPr>
        <w:t xml:space="preserve"> </w:t>
      </w:r>
    </w:p>
    <w:p w:rsidR="009839BD" w:rsidRPr="008F106E" w:rsidRDefault="00710659" w:rsidP="009839BD">
      <w:pPr>
        <w:autoSpaceDE w:val="0"/>
        <w:autoSpaceDN w:val="0"/>
        <w:adjustRightInd w:val="0"/>
        <w:spacing w:after="0" w:line="240" w:lineRule="auto"/>
        <w:rPr>
          <w:rFonts w:ascii="Arial" w:hAnsi="Arial" w:cs="Arial"/>
          <w:color w:val="000000"/>
          <w:sz w:val="24"/>
          <w:szCs w:val="24"/>
          <w:u w:val="single"/>
        </w:rPr>
      </w:pPr>
    </w:p>
    <w:p w:rsidR="009839BD" w:rsidRPr="008F106E" w:rsidRDefault="00710659" w:rsidP="009839BD">
      <w:pPr>
        <w:autoSpaceDE w:val="0"/>
        <w:autoSpaceDN w:val="0"/>
        <w:adjustRightInd w:val="0"/>
        <w:spacing w:after="0" w:line="240" w:lineRule="auto"/>
        <w:rPr>
          <w:rFonts w:ascii="Arial" w:hAnsi="Arial" w:cs="Arial"/>
          <w:color w:val="000000"/>
          <w:sz w:val="24"/>
          <w:szCs w:val="24"/>
          <w:u w:val="single"/>
        </w:rPr>
      </w:pPr>
      <w:r w:rsidRPr="008F106E">
        <w:rPr>
          <w:rFonts w:ascii="Arial" w:hAnsi="Arial" w:cs="Arial"/>
          <w:color w:val="000000"/>
          <w:sz w:val="24"/>
          <w:szCs w:val="24"/>
          <w:u w:val="single"/>
        </w:rPr>
        <w:t>Face</w:t>
      </w:r>
      <w:r>
        <w:rPr>
          <w:rFonts w:ascii="Arial" w:hAnsi="Arial" w:cs="Arial"/>
          <w:color w:val="000000"/>
          <w:sz w:val="24"/>
          <w:szCs w:val="24"/>
          <w:u w:val="single"/>
        </w:rPr>
        <w:t xml:space="preserve"> </w:t>
      </w:r>
      <w:r w:rsidRPr="008F106E">
        <w:rPr>
          <w:rFonts w:ascii="Arial" w:hAnsi="Arial" w:cs="Arial"/>
          <w:color w:val="000000"/>
          <w:sz w:val="24"/>
          <w:szCs w:val="24"/>
          <w:u w:val="single"/>
        </w:rPr>
        <w:t xml:space="preserve">to Face  </w:t>
      </w:r>
      <w:r w:rsidRPr="008F106E">
        <w:rPr>
          <w:rFonts w:ascii="Arial" w:hAnsi="Arial" w:cs="Arial"/>
          <w:color w:val="000000"/>
          <w:sz w:val="24"/>
          <w:szCs w:val="24"/>
          <w:u w:val="single"/>
        </w:rPr>
        <w:br/>
      </w:r>
    </w:p>
    <w:p w:rsidR="009839BD" w:rsidRPr="008F106E" w:rsidRDefault="00710659" w:rsidP="00E4510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w:t>
      </w:r>
      <w:r w:rsidRPr="008F106E">
        <w:rPr>
          <w:rFonts w:ascii="Arial" w:hAnsi="Arial" w:cs="Arial"/>
          <w:color w:val="000000"/>
          <w:sz w:val="24"/>
          <w:szCs w:val="24"/>
        </w:rPr>
        <w:t xml:space="preserve">ension surgeries </w:t>
      </w:r>
      <w:r>
        <w:rPr>
          <w:rFonts w:ascii="Arial" w:hAnsi="Arial" w:cs="Arial"/>
          <w:color w:val="000000"/>
          <w:sz w:val="24"/>
          <w:szCs w:val="24"/>
        </w:rPr>
        <w:t xml:space="preserve">are hosted </w:t>
      </w:r>
      <w:r w:rsidRPr="008F106E">
        <w:rPr>
          <w:rFonts w:ascii="Arial" w:hAnsi="Arial" w:cs="Arial"/>
          <w:color w:val="000000"/>
          <w:sz w:val="24"/>
          <w:szCs w:val="24"/>
        </w:rPr>
        <w:t>throughout the county on an annual basis</w:t>
      </w:r>
      <w:r>
        <w:rPr>
          <w:rFonts w:ascii="Arial" w:hAnsi="Arial" w:cs="Arial"/>
          <w:color w:val="000000"/>
          <w:sz w:val="24"/>
          <w:szCs w:val="24"/>
        </w:rPr>
        <w:t xml:space="preserve"> from October through to March,</w:t>
      </w:r>
      <w:r w:rsidRPr="008F106E">
        <w:rPr>
          <w:rFonts w:ascii="Arial" w:hAnsi="Arial" w:cs="Arial"/>
          <w:color w:val="000000"/>
          <w:sz w:val="24"/>
          <w:szCs w:val="24"/>
        </w:rPr>
        <w:t xml:space="preserve"> specifically to help members understand their annual benefit statements, although any member can attend so that their queries can be dealt with face to face</w:t>
      </w:r>
      <w:r w:rsidRPr="008F106E">
        <w:rPr>
          <w:rFonts w:ascii="Arial" w:hAnsi="Arial" w:cs="Arial"/>
          <w:color w:val="000000"/>
          <w:sz w:val="24"/>
          <w:szCs w:val="24"/>
        </w:rPr>
        <w:t>.</w:t>
      </w:r>
      <w:r w:rsidRPr="008F106E">
        <w:rPr>
          <w:rFonts w:ascii="Arial" w:hAnsi="Arial" w:cs="Arial"/>
          <w:color w:val="000000"/>
          <w:sz w:val="24"/>
          <w:szCs w:val="24"/>
        </w:rPr>
        <w:t xml:space="preserve"> </w:t>
      </w:r>
      <w:r>
        <w:rPr>
          <w:rFonts w:ascii="Arial" w:hAnsi="Arial" w:cs="Arial"/>
          <w:color w:val="000000"/>
          <w:sz w:val="24"/>
          <w:szCs w:val="24"/>
        </w:rPr>
        <w:t xml:space="preserve">Fourteen </w:t>
      </w:r>
      <w:r>
        <w:rPr>
          <w:rFonts w:ascii="Arial" w:hAnsi="Arial" w:cs="Arial"/>
          <w:color w:val="000000"/>
          <w:sz w:val="24"/>
          <w:szCs w:val="24"/>
        </w:rPr>
        <w:t xml:space="preserve">surgeries have been held across Lancashire since October 2016. </w:t>
      </w:r>
    </w:p>
    <w:p w:rsidR="009839BD" w:rsidRPr="008F106E" w:rsidRDefault="00710659" w:rsidP="00E4510F">
      <w:pPr>
        <w:autoSpaceDE w:val="0"/>
        <w:autoSpaceDN w:val="0"/>
        <w:adjustRightInd w:val="0"/>
        <w:spacing w:after="0" w:line="240" w:lineRule="auto"/>
        <w:jc w:val="both"/>
        <w:rPr>
          <w:rFonts w:ascii="Arial" w:hAnsi="Arial" w:cs="Arial"/>
          <w:color w:val="000000"/>
          <w:sz w:val="24"/>
          <w:szCs w:val="24"/>
        </w:rPr>
      </w:pPr>
    </w:p>
    <w:p w:rsidR="009839BD" w:rsidRPr="008F106E" w:rsidRDefault="00710659" w:rsidP="00E4510F">
      <w:pPr>
        <w:autoSpaceDE w:val="0"/>
        <w:autoSpaceDN w:val="0"/>
        <w:adjustRightInd w:val="0"/>
        <w:spacing w:after="0" w:line="240" w:lineRule="auto"/>
        <w:jc w:val="both"/>
        <w:rPr>
          <w:rFonts w:ascii="Arial" w:hAnsi="Arial" w:cs="Arial"/>
          <w:color w:val="000000"/>
          <w:sz w:val="24"/>
          <w:szCs w:val="24"/>
        </w:rPr>
      </w:pPr>
      <w:r w:rsidRPr="008F106E">
        <w:rPr>
          <w:rFonts w:ascii="Arial" w:hAnsi="Arial" w:cs="Arial"/>
          <w:color w:val="000000"/>
          <w:sz w:val="24"/>
          <w:szCs w:val="24"/>
        </w:rPr>
        <w:t xml:space="preserve">Drop-in sessions are hosted during the year where members (including pensioners) can be helped through the process of registering to use the online self-service </w:t>
      </w:r>
      <w:r>
        <w:rPr>
          <w:rFonts w:ascii="Arial" w:hAnsi="Arial" w:cs="Arial"/>
          <w:color w:val="000000"/>
          <w:sz w:val="24"/>
          <w:szCs w:val="24"/>
        </w:rPr>
        <w:t>portal</w:t>
      </w:r>
      <w:r w:rsidRPr="008F106E">
        <w:rPr>
          <w:rFonts w:ascii="Arial" w:hAnsi="Arial" w:cs="Arial"/>
          <w:color w:val="000000"/>
          <w:sz w:val="24"/>
          <w:szCs w:val="24"/>
        </w:rPr>
        <w:t xml:space="preserve">. </w:t>
      </w:r>
      <w:r>
        <w:rPr>
          <w:rFonts w:ascii="Arial" w:hAnsi="Arial" w:cs="Arial"/>
          <w:color w:val="000000"/>
          <w:sz w:val="24"/>
          <w:szCs w:val="24"/>
        </w:rPr>
        <w:t xml:space="preserve">Four drop in sessions </w:t>
      </w:r>
      <w:r>
        <w:rPr>
          <w:rFonts w:ascii="Arial" w:hAnsi="Arial" w:cs="Arial"/>
          <w:color w:val="000000"/>
          <w:sz w:val="24"/>
          <w:szCs w:val="24"/>
        </w:rPr>
        <w:t xml:space="preserve">have been held over the year. </w:t>
      </w:r>
    </w:p>
    <w:p w:rsidR="009839BD" w:rsidRPr="008F106E" w:rsidRDefault="00710659" w:rsidP="00E4510F">
      <w:pPr>
        <w:autoSpaceDE w:val="0"/>
        <w:autoSpaceDN w:val="0"/>
        <w:adjustRightInd w:val="0"/>
        <w:spacing w:after="0" w:line="240" w:lineRule="auto"/>
        <w:jc w:val="both"/>
        <w:rPr>
          <w:rFonts w:ascii="Arial" w:hAnsi="Arial" w:cs="Arial"/>
          <w:color w:val="000000"/>
          <w:sz w:val="24"/>
          <w:szCs w:val="24"/>
        </w:rPr>
      </w:pPr>
    </w:p>
    <w:p w:rsidR="009839BD" w:rsidRPr="008F106E" w:rsidRDefault="00710659" w:rsidP="00E4510F">
      <w:pPr>
        <w:spacing w:after="0" w:line="240" w:lineRule="auto"/>
        <w:jc w:val="both"/>
        <w:rPr>
          <w:rFonts w:ascii="Arial" w:hAnsi="Arial" w:cs="Arial"/>
          <w:sz w:val="24"/>
          <w:szCs w:val="24"/>
          <w:u w:val="single"/>
        </w:rPr>
      </w:pPr>
      <w:r w:rsidRPr="008F106E">
        <w:rPr>
          <w:rFonts w:ascii="Arial" w:hAnsi="Arial" w:cs="Arial"/>
          <w:sz w:val="24"/>
          <w:szCs w:val="24"/>
        </w:rPr>
        <w:t>The Partnerships Team visit</w:t>
      </w:r>
      <w:r w:rsidRPr="008F106E">
        <w:rPr>
          <w:rFonts w:ascii="Arial" w:hAnsi="Arial" w:cs="Arial"/>
          <w:sz w:val="24"/>
          <w:szCs w:val="24"/>
        </w:rPr>
        <w:t>s</w:t>
      </w:r>
      <w:r w:rsidRPr="008F106E">
        <w:rPr>
          <w:rFonts w:ascii="Arial" w:hAnsi="Arial" w:cs="Arial"/>
          <w:sz w:val="24"/>
          <w:szCs w:val="24"/>
        </w:rPr>
        <w:t xml:space="preserve"> empl</w:t>
      </w:r>
      <w:r w:rsidRPr="008F106E">
        <w:rPr>
          <w:rFonts w:ascii="Arial" w:hAnsi="Arial" w:cs="Arial"/>
          <w:sz w:val="24"/>
          <w:szCs w:val="24"/>
        </w:rPr>
        <w:t>oyers (with more than 100 active members) on an annual basis in order to maintain relationships, update employers of any change affecting them and to address any issues that may have arisen during the year.</w:t>
      </w:r>
      <w:r>
        <w:rPr>
          <w:rFonts w:ascii="Arial" w:hAnsi="Arial" w:cs="Arial"/>
          <w:sz w:val="24"/>
          <w:szCs w:val="24"/>
        </w:rPr>
        <w:t xml:space="preserve"> </w:t>
      </w:r>
      <w:r>
        <w:rPr>
          <w:rFonts w:ascii="Arial" w:hAnsi="Arial" w:cs="Arial"/>
          <w:sz w:val="24"/>
          <w:szCs w:val="24"/>
        </w:rPr>
        <w:t>32</w:t>
      </w:r>
      <w:r>
        <w:rPr>
          <w:rFonts w:ascii="Arial" w:hAnsi="Arial" w:cs="Arial"/>
          <w:sz w:val="24"/>
          <w:szCs w:val="24"/>
        </w:rPr>
        <w:t xml:space="preserve"> visits have been carried out </w:t>
      </w:r>
      <w:r>
        <w:rPr>
          <w:rFonts w:ascii="Arial" w:hAnsi="Arial" w:cs="Arial"/>
          <w:sz w:val="24"/>
          <w:szCs w:val="24"/>
        </w:rPr>
        <w:t>across Lancashire</w:t>
      </w:r>
      <w:r>
        <w:rPr>
          <w:rFonts w:ascii="Arial" w:hAnsi="Arial" w:cs="Arial"/>
          <w:sz w:val="24"/>
          <w:szCs w:val="24"/>
        </w:rPr>
        <w:t xml:space="preserve"> </w:t>
      </w:r>
      <w:r>
        <w:rPr>
          <w:rFonts w:ascii="Arial" w:hAnsi="Arial" w:cs="Arial"/>
          <w:sz w:val="24"/>
          <w:szCs w:val="24"/>
        </w:rPr>
        <w:t xml:space="preserve">over the year to date. </w:t>
      </w:r>
    </w:p>
    <w:p w:rsidR="00E4510F" w:rsidRPr="008F106E" w:rsidRDefault="00710659" w:rsidP="00717169">
      <w:pPr>
        <w:spacing w:after="0" w:line="360" w:lineRule="auto"/>
        <w:rPr>
          <w:rFonts w:ascii="Arial" w:hAnsi="Arial" w:cs="Arial"/>
          <w:sz w:val="24"/>
          <w:szCs w:val="24"/>
          <w:u w:val="single"/>
        </w:rPr>
      </w:pPr>
    </w:p>
    <w:p w:rsidR="00717169" w:rsidRPr="008F106E" w:rsidRDefault="00710659" w:rsidP="00717169">
      <w:pPr>
        <w:spacing w:after="0" w:line="360" w:lineRule="auto"/>
        <w:rPr>
          <w:rFonts w:ascii="Arial" w:hAnsi="Arial" w:cs="Arial"/>
          <w:sz w:val="24"/>
          <w:szCs w:val="24"/>
          <w:u w:val="single"/>
        </w:rPr>
      </w:pPr>
      <w:r>
        <w:rPr>
          <w:rFonts w:ascii="Arial" w:hAnsi="Arial" w:cs="Arial"/>
          <w:sz w:val="24"/>
          <w:szCs w:val="24"/>
          <w:u w:val="single"/>
        </w:rPr>
        <w:t>Events</w:t>
      </w:r>
      <w:r w:rsidRPr="008F106E">
        <w:rPr>
          <w:rFonts w:ascii="Arial" w:hAnsi="Arial" w:cs="Arial"/>
          <w:sz w:val="24"/>
          <w:szCs w:val="24"/>
          <w:u w:val="single"/>
        </w:rPr>
        <w:t xml:space="preserve"> </w:t>
      </w:r>
    </w:p>
    <w:p w:rsidR="00E4510F" w:rsidRPr="008F106E" w:rsidRDefault="00710659" w:rsidP="00235015">
      <w:pPr>
        <w:autoSpaceDE w:val="0"/>
        <w:autoSpaceDN w:val="0"/>
        <w:adjustRightInd w:val="0"/>
        <w:spacing w:after="0" w:line="240" w:lineRule="auto"/>
        <w:rPr>
          <w:rFonts w:ascii="Arial" w:hAnsi="Arial" w:cs="Arial"/>
          <w:sz w:val="24"/>
          <w:szCs w:val="24"/>
        </w:rPr>
      </w:pPr>
    </w:p>
    <w:p w:rsidR="00235015" w:rsidRPr="008F106E" w:rsidRDefault="00710659" w:rsidP="00E4510F">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A</w:t>
      </w:r>
      <w:r w:rsidRPr="008F106E">
        <w:rPr>
          <w:rFonts w:ascii="Arial" w:hAnsi="Arial" w:cs="Arial"/>
          <w:sz w:val="24"/>
          <w:szCs w:val="24"/>
        </w:rPr>
        <w:t xml:space="preserve"> number of conferences and events </w:t>
      </w:r>
      <w:r>
        <w:rPr>
          <w:rFonts w:ascii="Arial" w:hAnsi="Arial" w:cs="Arial"/>
          <w:sz w:val="24"/>
          <w:szCs w:val="24"/>
        </w:rPr>
        <w:t xml:space="preserve">are held </w:t>
      </w:r>
      <w:r w:rsidRPr="008F106E">
        <w:rPr>
          <w:rFonts w:ascii="Arial" w:hAnsi="Arial" w:cs="Arial"/>
          <w:sz w:val="24"/>
          <w:szCs w:val="24"/>
        </w:rPr>
        <w:t>annually and throughout the year</w:t>
      </w:r>
      <w:r w:rsidRPr="008F106E">
        <w:rPr>
          <w:rFonts w:ascii="Arial" w:hAnsi="Arial" w:cs="Arial"/>
          <w:sz w:val="24"/>
          <w:szCs w:val="24"/>
        </w:rPr>
        <w:t>,</w:t>
      </w:r>
      <w:r w:rsidRPr="008F106E">
        <w:rPr>
          <w:rFonts w:ascii="Arial" w:hAnsi="Arial" w:cs="Arial"/>
          <w:sz w:val="24"/>
          <w:szCs w:val="24"/>
        </w:rPr>
        <w:t xml:space="preserve"> as well as </w:t>
      </w:r>
      <w:r>
        <w:rPr>
          <w:rFonts w:ascii="Arial" w:hAnsi="Arial" w:cs="Arial"/>
          <w:sz w:val="24"/>
          <w:szCs w:val="24"/>
        </w:rPr>
        <w:t>providing representation at</w:t>
      </w:r>
      <w:r w:rsidRPr="008F106E">
        <w:rPr>
          <w:rFonts w:ascii="Arial" w:hAnsi="Arial" w:cs="Arial"/>
          <w:sz w:val="24"/>
          <w:szCs w:val="24"/>
        </w:rPr>
        <w:t xml:space="preserve"> employer-led events </w:t>
      </w:r>
      <w:r w:rsidRPr="008F106E">
        <w:rPr>
          <w:rFonts w:ascii="Arial" w:hAnsi="Arial" w:cs="Arial"/>
          <w:sz w:val="24"/>
          <w:szCs w:val="24"/>
        </w:rPr>
        <w:t>up</w:t>
      </w:r>
      <w:r w:rsidRPr="008F106E">
        <w:rPr>
          <w:rFonts w:ascii="Arial" w:hAnsi="Arial" w:cs="Arial"/>
          <w:sz w:val="24"/>
          <w:szCs w:val="24"/>
        </w:rPr>
        <w:t xml:space="preserve">on request, including:    </w:t>
      </w:r>
      <w:r w:rsidRPr="008F106E">
        <w:rPr>
          <w:rFonts w:ascii="Arial" w:hAnsi="Arial" w:cs="Arial"/>
          <w:color w:val="000000"/>
          <w:sz w:val="24"/>
          <w:szCs w:val="24"/>
        </w:rPr>
        <w:t xml:space="preserve"> </w:t>
      </w:r>
    </w:p>
    <w:p w:rsidR="00A11740" w:rsidRPr="008F106E" w:rsidRDefault="00710659" w:rsidP="00235015">
      <w:pPr>
        <w:autoSpaceDE w:val="0"/>
        <w:autoSpaceDN w:val="0"/>
        <w:adjustRightInd w:val="0"/>
        <w:spacing w:after="0" w:line="240" w:lineRule="auto"/>
        <w:rPr>
          <w:rFonts w:ascii="Arial" w:hAnsi="Arial" w:cs="Arial"/>
          <w:color w:val="000000"/>
          <w:sz w:val="24"/>
          <w:szCs w:val="24"/>
        </w:rPr>
      </w:pPr>
    </w:p>
    <w:p w:rsidR="00A11740" w:rsidRPr="008F106E" w:rsidRDefault="00710659"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Presenting at new starter induction courses</w:t>
      </w:r>
      <w:r w:rsidRPr="008F106E">
        <w:rPr>
          <w:rFonts w:ascii="Arial" w:hAnsi="Arial" w:cs="Arial"/>
          <w:color w:val="000000"/>
          <w:sz w:val="24"/>
          <w:szCs w:val="24"/>
        </w:rPr>
        <w:t>.</w:t>
      </w:r>
      <w:r w:rsidRPr="008F106E">
        <w:rPr>
          <w:rFonts w:ascii="Arial" w:hAnsi="Arial" w:cs="Arial"/>
          <w:color w:val="000000"/>
          <w:sz w:val="24"/>
          <w:szCs w:val="24"/>
        </w:rPr>
        <w:t xml:space="preserve"> </w:t>
      </w:r>
    </w:p>
    <w:p w:rsidR="00A11740" w:rsidRPr="008F106E" w:rsidRDefault="00710659"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Presenting at pre-retirement courses</w:t>
      </w:r>
      <w:r>
        <w:rPr>
          <w:rFonts w:ascii="Arial" w:hAnsi="Arial" w:cs="Arial"/>
          <w:color w:val="000000"/>
          <w:sz w:val="24"/>
          <w:szCs w:val="24"/>
        </w:rPr>
        <w:t xml:space="preserve"> </w:t>
      </w:r>
      <w:r w:rsidRPr="008F106E">
        <w:rPr>
          <w:rFonts w:ascii="Arial" w:hAnsi="Arial" w:cs="Arial"/>
          <w:color w:val="000000"/>
          <w:sz w:val="24"/>
          <w:szCs w:val="24"/>
        </w:rPr>
        <w:t xml:space="preserve"> </w:t>
      </w:r>
    </w:p>
    <w:p w:rsidR="00A11740" w:rsidRPr="008F106E" w:rsidRDefault="00710659"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lastRenderedPageBreak/>
        <w:t>Undertaking 'scheme basics' presentations</w:t>
      </w:r>
      <w:r>
        <w:rPr>
          <w:rFonts w:ascii="Arial" w:hAnsi="Arial" w:cs="Arial"/>
          <w:color w:val="000000"/>
          <w:sz w:val="24"/>
          <w:szCs w:val="24"/>
        </w:rPr>
        <w:t xml:space="preserve"> </w:t>
      </w:r>
    </w:p>
    <w:p w:rsidR="00235015" w:rsidRPr="008F106E" w:rsidRDefault="00710659"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 xml:space="preserve">Facilitating an </w:t>
      </w:r>
      <w:r w:rsidRPr="008F106E">
        <w:rPr>
          <w:rFonts w:ascii="Arial" w:hAnsi="Arial" w:cs="Arial"/>
          <w:color w:val="000000"/>
          <w:sz w:val="24"/>
          <w:szCs w:val="24"/>
        </w:rPr>
        <w:t>a</w:t>
      </w:r>
      <w:r w:rsidRPr="008F106E">
        <w:rPr>
          <w:rFonts w:ascii="Arial" w:hAnsi="Arial" w:cs="Arial"/>
          <w:color w:val="000000"/>
          <w:sz w:val="24"/>
          <w:szCs w:val="24"/>
        </w:rPr>
        <w:t xml:space="preserve">nnual Fund </w:t>
      </w:r>
      <w:r w:rsidRPr="008F106E">
        <w:rPr>
          <w:rFonts w:ascii="Arial" w:hAnsi="Arial" w:cs="Arial"/>
          <w:color w:val="000000"/>
          <w:sz w:val="24"/>
          <w:szCs w:val="24"/>
        </w:rPr>
        <w:t>m</w:t>
      </w:r>
      <w:r w:rsidRPr="008F106E">
        <w:rPr>
          <w:rFonts w:ascii="Arial" w:hAnsi="Arial" w:cs="Arial"/>
          <w:color w:val="000000"/>
          <w:sz w:val="24"/>
          <w:szCs w:val="24"/>
        </w:rPr>
        <w:t xml:space="preserve">embers </w:t>
      </w:r>
      <w:r w:rsidRPr="008F106E">
        <w:rPr>
          <w:rFonts w:ascii="Arial" w:hAnsi="Arial" w:cs="Arial"/>
          <w:color w:val="000000"/>
          <w:sz w:val="24"/>
          <w:szCs w:val="24"/>
        </w:rPr>
        <w:t>m</w:t>
      </w:r>
      <w:r w:rsidRPr="008F106E">
        <w:rPr>
          <w:rFonts w:ascii="Arial" w:hAnsi="Arial" w:cs="Arial"/>
          <w:color w:val="000000"/>
          <w:sz w:val="24"/>
          <w:szCs w:val="24"/>
        </w:rPr>
        <w:t>eeting</w:t>
      </w:r>
      <w:r w:rsidRPr="008F106E">
        <w:rPr>
          <w:rFonts w:ascii="Arial" w:hAnsi="Arial" w:cs="Arial"/>
          <w:color w:val="000000"/>
          <w:sz w:val="24"/>
          <w:szCs w:val="24"/>
        </w:rPr>
        <w:t>.</w:t>
      </w:r>
      <w:r w:rsidRPr="008F106E">
        <w:rPr>
          <w:rFonts w:ascii="Arial" w:hAnsi="Arial" w:cs="Arial"/>
          <w:color w:val="000000"/>
          <w:sz w:val="24"/>
          <w:szCs w:val="24"/>
        </w:rPr>
        <w:t xml:space="preserve"> </w:t>
      </w:r>
    </w:p>
    <w:p w:rsidR="00A11740" w:rsidRPr="008F106E" w:rsidRDefault="00710659" w:rsidP="006E3CED">
      <w:pPr>
        <w:pStyle w:val="ListParagraph"/>
        <w:numPr>
          <w:ilvl w:val="0"/>
          <w:numId w:val="8"/>
        </w:numPr>
        <w:autoSpaceDE w:val="0"/>
        <w:autoSpaceDN w:val="0"/>
        <w:adjustRightInd w:val="0"/>
        <w:spacing w:after="0" w:line="240" w:lineRule="auto"/>
        <w:rPr>
          <w:rFonts w:ascii="Arial" w:hAnsi="Arial" w:cs="Arial"/>
          <w:sz w:val="24"/>
          <w:szCs w:val="24"/>
        </w:rPr>
      </w:pPr>
      <w:r w:rsidRPr="008F106E">
        <w:rPr>
          <w:rFonts w:ascii="Arial" w:hAnsi="Arial" w:cs="Arial"/>
          <w:sz w:val="24"/>
          <w:szCs w:val="24"/>
        </w:rPr>
        <w:t xml:space="preserve">Hosting an </w:t>
      </w:r>
      <w:r w:rsidRPr="008F106E">
        <w:rPr>
          <w:rFonts w:ascii="Arial" w:hAnsi="Arial" w:cs="Arial"/>
          <w:sz w:val="24"/>
          <w:szCs w:val="24"/>
        </w:rPr>
        <w:t xml:space="preserve">annual </w:t>
      </w:r>
      <w:r w:rsidRPr="008F106E">
        <w:rPr>
          <w:rFonts w:ascii="Arial" w:hAnsi="Arial" w:cs="Arial"/>
          <w:sz w:val="24"/>
          <w:szCs w:val="24"/>
        </w:rPr>
        <w:t xml:space="preserve">employer </w:t>
      </w:r>
      <w:r w:rsidRPr="008F106E">
        <w:rPr>
          <w:rFonts w:ascii="Arial" w:hAnsi="Arial" w:cs="Arial"/>
          <w:sz w:val="24"/>
          <w:szCs w:val="24"/>
        </w:rPr>
        <w:t>practitioner conference</w:t>
      </w:r>
      <w:r w:rsidRPr="008F106E">
        <w:rPr>
          <w:rFonts w:ascii="Arial" w:hAnsi="Arial" w:cs="Arial"/>
          <w:sz w:val="24"/>
          <w:szCs w:val="24"/>
        </w:rPr>
        <w:t>.</w:t>
      </w:r>
      <w:r w:rsidRPr="008F106E">
        <w:rPr>
          <w:rFonts w:ascii="Arial" w:hAnsi="Arial" w:cs="Arial"/>
          <w:sz w:val="24"/>
          <w:szCs w:val="24"/>
        </w:rPr>
        <w:t xml:space="preserve">  </w:t>
      </w:r>
    </w:p>
    <w:p w:rsidR="00235015" w:rsidRPr="008F106E" w:rsidRDefault="00710659" w:rsidP="006E3CE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color w:val="000000"/>
          <w:sz w:val="24"/>
          <w:szCs w:val="24"/>
        </w:rPr>
        <w:t xml:space="preserve">Facilitating an annual </w:t>
      </w:r>
      <w:r>
        <w:rPr>
          <w:rFonts w:ascii="Arial" w:hAnsi="Arial" w:cs="Arial"/>
          <w:color w:val="000000"/>
          <w:sz w:val="24"/>
          <w:szCs w:val="24"/>
        </w:rPr>
        <w:t>employer briefing</w:t>
      </w:r>
      <w:r>
        <w:rPr>
          <w:rFonts w:ascii="Arial" w:hAnsi="Arial" w:cs="Arial"/>
          <w:color w:val="000000"/>
          <w:sz w:val="24"/>
          <w:szCs w:val="24"/>
        </w:rPr>
        <w:t xml:space="preserve"> event </w:t>
      </w:r>
      <w:r w:rsidRPr="008F106E">
        <w:rPr>
          <w:rFonts w:ascii="Arial" w:hAnsi="Arial" w:cs="Arial"/>
          <w:color w:val="000000"/>
          <w:sz w:val="24"/>
          <w:szCs w:val="24"/>
        </w:rPr>
        <w:t xml:space="preserve">   </w:t>
      </w:r>
    </w:p>
    <w:p w:rsidR="0053310C" w:rsidRPr="008F106E" w:rsidRDefault="00710659" w:rsidP="0053310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8F106E">
        <w:rPr>
          <w:rFonts w:ascii="Arial" w:hAnsi="Arial" w:cs="Arial"/>
          <w:sz w:val="24"/>
          <w:szCs w:val="24"/>
        </w:rPr>
        <w:t>Hosting Road-shows whe</w:t>
      </w:r>
      <w:r>
        <w:rPr>
          <w:rFonts w:ascii="Arial" w:hAnsi="Arial" w:cs="Arial"/>
          <w:sz w:val="24"/>
          <w:szCs w:val="24"/>
        </w:rPr>
        <w:t>n</w:t>
      </w:r>
      <w:r w:rsidRPr="008F106E">
        <w:rPr>
          <w:rFonts w:ascii="Arial" w:hAnsi="Arial" w:cs="Arial"/>
          <w:sz w:val="24"/>
          <w:szCs w:val="24"/>
        </w:rPr>
        <w:t xml:space="preserve"> significant change</w:t>
      </w:r>
      <w:r>
        <w:rPr>
          <w:rFonts w:ascii="Arial" w:hAnsi="Arial" w:cs="Arial"/>
          <w:sz w:val="24"/>
          <w:szCs w:val="24"/>
        </w:rPr>
        <w:t xml:space="preserve"> to the scheme</w:t>
      </w:r>
      <w:r w:rsidRPr="008F106E">
        <w:rPr>
          <w:rFonts w:ascii="Arial" w:hAnsi="Arial" w:cs="Arial"/>
          <w:sz w:val="24"/>
          <w:szCs w:val="24"/>
        </w:rPr>
        <w:t xml:space="preserve"> occurs</w:t>
      </w:r>
      <w:r w:rsidRPr="008F106E">
        <w:rPr>
          <w:rFonts w:ascii="Arial" w:hAnsi="Arial" w:cs="Arial"/>
          <w:sz w:val="24"/>
          <w:szCs w:val="24"/>
        </w:rPr>
        <w:t>.</w:t>
      </w:r>
    </w:p>
    <w:p w:rsidR="0053310C" w:rsidRPr="00C51AB3" w:rsidRDefault="00710659" w:rsidP="00DE1B41">
      <w:pPr>
        <w:pStyle w:val="ListParagraph"/>
        <w:numPr>
          <w:ilvl w:val="0"/>
          <w:numId w:val="8"/>
        </w:numPr>
        <w:autoSpaceDE w:val="0"/>
        <w:autoSpaceDN w:val="0"/>
        <w:adjustRightInd w:val="0"/>
        <w:spacing w:after="0" w:line="240" w:lineRule="auto"/>
        <w:rPr>
          <w:rFonts w:ascii="Swiss721BT-Thin" w:hAnsi="Swiss721BT-Thin" w:cs="Swiss721BT-Thin"/>
          <w:b/>
          <w:color w:val="000000"/>
          <w:sz w:val="24"/>
          <w:szCs w:val="24"/>
        </w:rPr>
      </w:pPr>
      <w:r w:rsidRPr="008F106E">
        <w:rPr>
          <w:rFonts w:ascii="Arial" w:hAnsi="Arial" w:cs="Arial"/>
          <w:color w:val="000000"/>
          <w:sz w:val="24"/>
          <w:szCs w:val="24"/>
        </w:rPr>
        <w:t>Undertaking tailored presentations at the request of scheme employers</w:t>
      </w:r>
      <w:r w:rsidRPr="008F106E">
        <w:rPr>
          <w:rFonts w:ascii="Arial" w:hAnsi="Arial" w:cs="Arial"/>
          <w:color w:val="000000"/>
          <w:sz w:val="24"/>
          <w:szCs w:val="24"/>
        </w:rPr>
        <w:t>.</w:t>
      </w:r>
      <w:r w:rsidRPr="00ED0FA5">
        <w:rPr>
          <w:rFonts w:ascii="Swiss721BT-Thin" w:hAnsi="Swiss721BT-Thin" w:cs="Swiss721BT-Thin"/>
          <w:color w:val="000000"/>
          <w:sz w:val="24"/>
          <w:szCs w:val="24"/>
        </w:rPr>
        <w:t xml:space="preserve"> </w:t>
      </w:r>
    </w:p>
    <w:p w:rsidR="00C20149" w:rsidRDefault="00710659" w:rsidP="00C20149">
      <w:pPr>
        <w:autoSpaceDE w:val="0"/>
        <w:autoSpaceDN w:val="0"/>
        <w:adjustRightInd w:val="0"/>
        <w:spacing w:after="0" w:line="240" w:lineRule="auto"/>
        <w:rPr>
          <w:rFonts w:ascii="ArialMT" w:hAnsi="ArialMT" w:cs="ArialMT"/>
          <w:sz w:val="24"/>
          <w:szCs w:val="24"/>
        </w:rPr>
      </w:pPr>
    </w:p>
    <w:p w:rsidR="00FD583E"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It is worth noting that the Fund was represented at 29 pre-retirement courses throughout Lancashire this year.</w:t>
      </w:r>
    </w:p>
    <w:p w:rsidR="00FD583E" w:rsidRDefault="00710659" w:rsidP="00C20149">
      <w:pPr>
        <w:autoSpaceDE w:val="0"/>
        <w:autoSpaceDN w:val="0"/>
        <w:adjustRightInd w:val="0"/>
        <w:spacing w:after="0" w:line="240" w:lineRule="auto"/>
        <w:rPr>
          <w:rFonts w:ascii="ArialMT" w:hAnsi="ArialMT" w:cs="ArialMT"/>
          <w:sz w:val="24"/>
          <w:szCs w:val="24"/>
        </w:rPr>
      </w:pPr>
    </w:p>
    <w:p w:rsidR="00C20149" w:rsidRPr="00EB054B" w:rsidRDefault="00710659" w:rsidP="00C20149">
      <w:pPr>
        <w:autoSpaceDE w:val="0"/>
        <w:autoSpaceDN w:val="0"/>
        <w:adjustRightInd w:val="0"/>
        <w:spacing w:after="0" w:line="240" w:lineRule="auto"/>
        <w:rPr>
          <w:rFonts w:ascii="ArialMT" w:hAnsi="ArialMT" w:cs="ArialMT"/>
          <w:b/>
          <w:sz w:val="24"/>
          <w:szCs w:val="24"/>
        </w:rPr>
      </w:pPr>
      <w:r w:rsidRPr="00EB054B">
        <w:rPr>
          <w:rFonts w:ascii="ArialMT" w:hAnsi="ArialMT" w:cs="ArialMT"/>
          <w:b/>
          <w:sz w:val="24"/>
          <w:szCs w:val="24"/>
        </w:rPr>
        <w:t xml:space="preserve">Employer specific </w:t>
      </w:r>
      <w:r w:rsidRPr="00EB054B">
        <w:rPr>
          <w:rFonts w:ascii="ArialMT" w:hAnsi="ArialMT" w:cs="ArialMT"/>
          <w:b/>
          <w:sz w:val="24"/>
          <w:szCs w:val="24"/>
        </w:rPr>
        <w:t>communication</w:t>
      </w:r>
      <w:r w:rsidRPr="00EB054B">
        <w:rPr>
          <w:rFonts w:ascii="ArialMT" w:hAnsi="ArialMT" w:cs="ArialMT"/>
          <w:b/>
          <w:sz w:val="24"/>
          <w:szCs w:val="24"/>
        </w:rPr>
        <w:t xml:space="preserve"> over the year </w:t>
      </w:r>
    </w:p>
    <w:p w:rsidR="00C20149" w:rsidRDefault="00710659" w:rsidP="00C20149">
      <w:pPr>
        <w:autoSpaceDE w:val="0"/>
        <w:autoSpaceDN w:val="0"/>
        <w:adjustRightInd w:val="0"/>
        <w:spacing w:after="0" w:line="240" w:lineRule="auto"/>
        <w:rPr>
          <w:rFonts w:ascii="ArialMT" w:hAnsi="ArialMT" w:cs="ArialMT"/>
          <w:sz w:val="24"/>
          <w:szCs w:val="24"/>
        </w:rPr>
      </w:pPr>
    </w:p>
    <w:p w:rsidR="00C20149" w:rsidRPr="00DA6615" w:rsidRDefault="00710659" w:rsidP="00C20149">
      <w:pPr>
        <w:autoSpaceDE w:val="0"/>
        <w:autoSpaceDN w:val="0"/>
        <w:adjustRightInd w:val="0"/>
        <w:spacing w:after="0" w:line="240" w:lineRule="auto"/>
        <w:rPr>
          <w:rFonts w:ascii="ArialMT" w:hAnsi="ArialMT" w:cs="ArialMT"/>
          <w:sz w:val="24"/>
          <w:szCs w:val="24"/>
          <w:u w:val="single"/>
        </w:rPr>
      </w:pPr>
      <w:r w:rsidRPr="00DA6615">
        <w:rPr>
          <w:rFonts w:ascii="ArialMT" w:hAnsi="ArialMT" w:cs="ArialMT"/>
          <w:sz w:val="24"/>
          <w:szCs w:val="24"/>
          <w:u w:val="single"/>
        </w:rPr>
        <w:t xml:space="preserve">2016 Actuarial Valuation </w:t>
      </w:r>
    </w:p>
    <w:p w:rsidR="00B50BAE"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Fund has h</w:t>
      </w:r>
      <w:r>
        <w:rPr>
          <w:rFonts w:ascii="ArialMT" w:hAnsi="ArialMT" w:cs="ArialMT"/>
          <w:sz w:val="24"/>
          <w:szCs w:val="24"/>
        </w:rPr>
        <w:t>osted e</w:t>
      </w:r>
      <w:r>
        <w:rPr>
          <w:rFonts w:ascii="ArialMT" w:hAnsi="ArialMT" w:cs="ArialMT"/>
          <w:sz w:val="24"/>
          <w:szCs w:val="24"/>
        </w:rPr>
        <w:t xml:space="preserve">mployer </w:t>
      </w:r>
      <w:r>
        <w:rPr>
          <w:rFonts w:ascii="ArialMT" w:hAnsi="ArialMT" w:cs="ArialMT"/>
          <w:sz w:val="24"/>
          <w:szCs w:val="24"/>
        </w:rPr>
        <w:t>briefings</w:t>
      </w:r>
      <w:r>
        <w:rPr>
          <w:rFonts w:ascii="ArialMT" w:hAnsi="ArialMT" w:cs="ArialMT"/>
          <w:sz w:val="24"/>
          <w:szCs w:val="24"/>
        </w:rPr>
        <w:t xml:space="preserve"> for specific employer groups</w:t>
      </w:r>
      <w:r>
        <w:rPr>
          <w:rFonts w:ascii="ArialMT" w:hAnsi="ArialMT" w:cs="ArialMT"/>
          <w:sz w:val="24"/>
          <w:szCs w:val="24"/>
        </w:rPr>
        <w:t xml:space="preserve">, </w:t>
      </w:r>
      <w:r>
        <w:rPr>
          <w:rFonts w:ascii="ArialMT" w:hAnsi="ArialMT" w:cs="ArialMT"/>
          <w:sz w:val="24"/>
          <w:szCs w:val="24"/>
        </w:rPr>
        <w:t>one to one</w:t>
      </w:r>
      <w:r>
        <w:rPr>
          <w:rFonts w:ascii="ArialMT" w:hAnsi="ArialMT" w:cs="ArialMT"/>
          <w:sz w:val="24"/>
          <w:szCs w:val="24"/>
        </w:rPr>
        <w:t xml:space="preserve"> meetings</w:t>
      </w:r>
      <w:r>
        <w:rPr>
          <w:rFonts w:ascii="ArialMT" w:hAnsi="ArialMT" w:cs="ArialMT"/>
          <w:sz w:val="24"/>
          <w:szCs w:val="24"/>
        </w:rPr>
        <w:t xml:space="preserve"> were offered to all employers and taken up by </w:t>
      </w:r>
      <w:r>
        <w:rPr>
          <w:rFonts w:ascii="ArialMT" w:hAnsi="ArialMT" w:cs="ArialMT"/>
          <w:sz w:val="24"/>
          <w:szCs w:val="24"/>
        </w:rPr>
        <w:t>44</w:t>
      </w:r>
      <w:r>
        <w:rPr>
          <w:rFonts w:ascii="ArialMT" w:hAnsi="ArialMT" w:cs="ArialMT"/>
          <w:sz w:val="24"/>
          <w:szCs w:val="24"/>
        </w:rPr>
        <w:t xml:space="preserve"> employers</w:t>
      </w:r>
      <w:r>
        <w:rPr>
          <w:rFonts w:ascii="ArialMT" w:hAnsi="ArialMT" w:cs="ArialMT"/>
          <w:sz w:val="24"/>
          <w:szCs w:val="24"/>
        </w:rPr>
        <w:t>, provid</w:t>
      </w:r>
      <w:r>
        <w:rPr>
          <w:rFonts w:ascii="ArialMT" w:hAnsi="ArialMT" w:cs="ArialMT"/>
          <w:sz w:val="24"/>
          <w:szCs w:val="24"/>
        </w:rPr>
        <w:t xml:space="preserve">ing </w:t>
      </w:r>
      <w:r>
        <w:rPr>
          <w:rFonts w:ascii="ArialMT" w:hAnsi="ArialMT" w:cs="ArialMT"/>
          <w:sz w:val="24"/>
          <w:szCs w:val="24"/>
        </w:rPr>
        <w:t xml:space="preserve">background and detailed information </w:t>
      </w:r>
      <w:r>
        <w:rPr>
          <w:rFonts w:ascii="ArialMT" w:hAnsi="ArialMT" w:cs="ArialMT"/>
          <w:sz w:val="24"/>
          <w:szCs w:val="24"/>
        </w:rPr>
        <w:t>in re</w:t>
      </w:r>
      <w:r>
        <w:rPr>
          <w:rFonts w:ascii="ArialMT" w:hAnsi="ArialMT" w:cs="ArialMT"/>
          <w:sz w:val="24"/>
          <w:szCs w:val="24"/>
        </w:rPr>
        <w:t xml:space="preserve">spect of the interim and final results of the </w:t>
      </w:r>
      <w:r>
        <w:rPr>
          <w:rFonts w:ascii="ArialMT" w:hAnsi="ArialMT" w:cs="ArialMT"/>
          <w:sz w:val="24"/>
          <w:szCs w:val="24"/>
        </w:rPr>
        <w:t xml:space="preserve">triennial actuarial valuation of the Fund. </w:t>
      </w:r>
      <w:r>
        <w:rPr>
          <w:rFonts w:ascii="ArialMT" w:hAnsi="ArialMT" w:cs="ArialMT"/>
          <w:sz w:val="24"/>
          <w:szCs w:val="24"/>
        </w:rPr>
        <w:t>This formed part of a comprehensive process of e</w:t>
      </w:r>
      <w:r>
        <w:rPr>
          <w:rFonts w:ascii="ArialMT" w:hAnsi="ArialMT" w:cs="ArialMT"/>
          <w:sz w:val="24"/>
          <w:szCs w:val="24"/>
        </w:rPr>
        <w:t>ngaging</w:t>
      </w:r>
      <w:r>
        <w:rPr>
          <w:rFonts w:ascii="ArialMT" w:hAnsi="ArialMT" w:cs="ArialMT"/>
          <w:sz w:val="24"/>
          <w:szCs w:val="24"/>
        </w:rPr>
        <w:t>, c</w:t>
      </w:r>
      <w:r>
        <w:rPr>
          <w:rFonts w:ascii="ArialMT" w:hAnsi="ArialMT" w:cs="ArialMT"/>
          <w:sz w:val="24"/>
          <w:szCs w:val="24"/>
        </w:rPr>
        <w:t xml:space="preserve">onsulting </w:t>
      </w:r>
      <w:r>
        <w:rPr>
          <w:rFonts w:ascii="ArialMT" w:hAnsi="ArialMT" w:cs="ArialMT"/>
          <w:sz w:val="24"/>
          <w:szCs w:val="24"/>
        </w:rPr>
        <w:t xml:space="preserve">and supporting </w:t>
      </w:r>
      <w:r>
        <w:rPr>
          <w:rFonts w:ascii="ArialMT" w:hAnsi="ArialMT" w:cs="ArialMT"/>
          <w:sz w:val="24"/>
          <w:szCs w:val="24"/>
        </w:rPr>
        <w:t xml:space="preserve">employers </w:t>
      </w:r>
      <w:r>
        <w:rPr>
          <w:rFonts w:ascii="ArialMT" w:hAnsi="ArialMT" w:cs="ArialMT"/>
          <w:sz w:val="24"/>
          <w:szCs w:val="24"/>
        </w:rPr>
        <w:t>through the actuarial valuation process</w:t>
      </w:r>
      <w:r>
        <w:rPr>
          <w:rFonts w:ascii="ArialMT" w:hAnsi="ArialMT" w:cs="ArialMT"/>
          <w:sz w:val="24"/>
          <w:szCs w:val="24"/>
        </w:rPr>
        <w:t xml:space="preserve"> and the production of the Funding Strategy Statement working</w:t>
      </w:r>
      <w:r>
        <w:rPr>
          <w:rFonts w:ascii="ArialMT" w:hAnsi="ArialMT" w:cs="ArialMT"/>
          <w:sz w:val="24"/>
          <w:szCs w:val="24"/>
        </w:rPr>
        <w:t xml:space="preserve"> alongside the fund actuary</w:t>
      </w:r>
      <w:r>
        <w:rPr>
          <w:rFonts w:ascii="ArialMT" w:hAnsi="ArialMT" w:cs="ArialMT"/>
          <w:sz w:val="24"/>
          <w:szCs w:val="24"/>
        </w:rPr>
        <w:t>.</w:t>
      </w:r>
      <w:r>
        <w:rPr>
          <w:rFonts w:ascii="ArialMT" w:hAnsi="ArialMT" w:cs="ArialMT"/>
          <w:sz w:val="24"/>
          <w:szCs w:val="24"/>
        </w:rPr>
        <w:t xml:space="preserve">   </w:t>
      </w:r>
      <w:r>
        <w:rPr>
          <w:rFonts w:ascii="ArialMT" w:hAnsi="ArialMT" w:cs="ArialMT"/>
          <w:sz w:val="24"/>
          <w:szCs w:val="24"/>
        </w:rPr>
        <w:t xml:space="preserve">  </w:t>
      </w:r>
    </w:p>
    <w:p w:rsidR="0020063D" w:rsidRDefault="00710659" w:rsidP="00C20149">
      <w:pPr>
        <w:autoSpaceDE w:val="0"/>
        <w:autoSpaceDN w:val="0"/>
        <w:adjustRightInd w:val="0"/>
        <w:spacing w:after="0" w:line="240" w:lineRule="auto"/>
        <w:rPr>
          <w:rFonts w:ascii="ArialMT" w:hAnsi="ArialMT" w:cs="ArialMT"/>
          <w:sz w:val="24"/>
          <w:szCs w:val="24"/>
        </w:rPr>
      </w:pPr>
    </w:p>
    <w:p w:rsidR="00C20149" w:rsidRPr="00DA6615" w:rsidRDefault="00710659" w:rsidP="00C20149">
      <w:pPr>
        <w:autoSpaceDE w:val="0"/>
        <w:autoSpaceDN w:val="0"/>
        <w:adjustRightInd w:val="0"/>
        <w:spacing w:after="0" w:line="240" w:lineRule="auto"/>
        <w:rPr>
          <w:rFonts w:ascii="ArialMT" w:hAnsi="ArialMT" w:cs="ArialMT"/>
          <w:sz w:val="24"/>
          <w:szCs w:val="24"/>
          <w:u w:val="single"/>
        </w:rPr>
      </w:pPr>
      <w:r w:rsidRPr="00DA6615">
        <w:rPr>
          <w:rFonts w:ascii="ArialMT" w:hAnsi="ArialMT" w:cs="ArialMT"/>
          <w:sz w:val="24"/>
          <w:szCs w:val="24"/>
          <w:u w:val="single"/>
        </w:rPr>
        <w:t xml:space="preserve">Online services </w:t>
      </w:r>
    </w:p>
    <w:p w:rsidR="00B50BAE"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Over 100 employers are registered to access the employer self-service portal. Training sessions have been carried out for 9 employers over the </w:t>
      </w:r>
      <w:r>
        <w:rPr>
          <w:rFonts w:ascii="ArialMT" w:hAnsi="ArialMT" w:cs="ArialMT"/>
          <w:sz w:val="24"/>
          <w:szCs w:val="24"/>
        </w:rPr>
        <w:t>year</w:t>
      </w:r>
      <w:r>
        <w:rPr>
          <w:rFonts w:ascii="ArialMT" w:hAnsi="ArialMT" w:cs="ArialMT"/>
          <w:sz w:val="24"/>
          <w:szCs w:val="24"/>
        </w:rPr>
        <w:t xml:space="preserve">. This bespoke training helps employers to </w:t>
      </w:r>
      <w:r>
        <w:rPr>
          <w:rFonts w:ascii="ArialMT" w:hAnsi="ArialMT" w:cs="ArialMT"/>
          <w:sz w:val="24"/>
          <w:szCs w:val="24"/>
        </w:rPr>
        <w:t xml:space="preserve">understand how to access information, process </w:t>
      </w:r>
      <w:r>
        <w:rPr>
          <w:rFonts w:ascii="ArialMT" w:hAnsi="ArialMT" w:cs="ArialMT"/>
          <w:sz w:val="24"/>
          <w:szCs w:val="24"/>
        </w:rPr>
        <w:t xml:space="preserve">various </w:t>
      </w:r>
      <w:r>
        <w:rPr>
          <w:rFonts w:ascii="ArialMT" w:hAnsi="ArialMT" w:cs="ArialMT"/>
          <w:sz w:val="24"/>
          <w:szCs w:val="24"/>
        </w:rPr>
        <w:t xml:space="preserve">estimates </w:t>
      </w:r>
      <w:r>
        <w:rPr>
          <w:rFonts w:ascii="ArialMT" w:hAnsi="ArialMT" w:cs="ArialMT"/>
          <w:sz w:val="24"/>
          <w:szCs w:val="24"/>
        </w:rPr>
        <w:t xml:space="preserve">themselves </w:t>
      </w:r>
      <w:r>
        <w:rPr>
          <w:rFonts w:ascii="ArialMT" w:hAnsi="ArialMT" w:cs="ArialMT"/>
          <w:sz w:val="24"/>
          <w:szCs w:val="24"/>
        </w:rPr>
        <w:t xml:space="preserve">and calculate the employer cost of various </w:t>
      </w:r>
      <w:r>
        <w:rPr>
          <w:rFonts w:ascii="ArialMT" w:hAnsi="ArialMT" w:cs="ArialMT"/>
          <w:sz w:val="24"/>
          <w:szCs w:val="24"/>
        </w:rPr>
        <w:t>types of retirement, for example flexible retirement or early retirement.</w:t>
      </w:r>
      <w:r>
        <w:rPr>
          <w:rFonts w:ascii="ArialMT" w:hAnsi="ArialMT" w:cs="ArialMT"/>
          <w:sz w:val="24"/>
          <w:szCs w:val="24"/>
        </w:rPr>
        <w:t xml:space="preserve">  </w:t>
      </w:r>
    </w:p>
    <w:p w:rsidR="00B50BAE"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
    <w:p w:rsidR="00C20149" w:rsidRPr="00DA6615" w:rsidRDefault="00710659" w:rsidP="00C20149">
      <w:pPr>
        <w:autoSpaceDE w:val="0"/>
        <w:autoSpaceDN w:val="0"/>
        <w:adjustRightInd w:val="0"/>
        <w:spacing w:after="0" w:line="240" w:lineRule="auto"/>
        <w:rPr>
          <w:rFonts w:ascii="ArialMT" w:hAnsi="ArialMT" w:cs="ArialMT"/>
          <w:sz w:val="24"/>
          <w:szCs w:val="24"/>
          <w:u w:val="single"/>
        </w:rPr>
      </w:pPr>
      <w:r w:rsidRPr="00DA6615">
        <w:rPr>
          <w:rFonts w:ascii="ArialMT" w:hAnsi="ArialMT" w:cs="ArialMT"/>
          <w:sz w:val="24"/>
          <w:szCs w:val="24"/>
          <w:u w:val="single"/>
        </w:rPr>
        <w:t>Data collecti</w:t>
      </w:r>
      <w:r w:rsidRPr="00DA6615">
        <w:rPr>
          <w:rFonts w:ascii="ArialMT" w:hAnsi="ArialMT" w:cs="ArialMT"/>
          <w:sz w:val="24"/>
          <w:szCs w:val="24"/>
          <w:u w:val="single"/>
        </w:rPr>
        <w:t xml:space="preserve">on </w:t>
      </w:r>
    </w:p>
    <w:p w:rsidR="00C20149"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Monthly data is </w:t>
      </w:r>
      <w:r>
        <w:rPr>
          <w:rFonts w:ascii="ArialMT" w:hAnsi="ArialMT" w:cs="ArialMT"/>
          <w:sz w:val="24"/>
          <w:szCs w:val="24"/>
        </w:rPr>
        <w:t xml:space="preserve">now </w:t>
      </w:r>
      <w:r>
        <w:rPr>
          <w:rFonts w:ascii="ArialMT" w:hAnsi="ArialMT" w:cs="ArialMT"/>
          <w:sz w:val="24"/>
          <w:szCs w:val="24"/>
        </w:rPr>
        <w:t xml:space="preserve">collected from </w:t>
      </w:r>
      <w:r>
        <w:rPr>
          <w:rFonts w:ascii="ArialMT" w:hAnsi="ArialMT" w:cs="ArialMT"/>
          <w:sz w:val="24"/>
          <w:szCs w:val="24"/>
        </w:rPr>
        <w:t>90</w:t>
      </w:r>
      <w:r>
        <w:rPr>
          <w:rFonts w:ascii="ArialMT" w:hAnsi="ArialMT" w:cs="ArialMT"/>
          <w:sz w:val="24"/>
          <w:szCs w:val="24"/>
        </w:rPr>
        <w:t xml:space="preserve">% of </w:t>
      </w:r>
      <w:r>
        <w:rPr>
          <w:rFonts w:ascii="ArialMT" w:hAnsi="ArialMT" w:cs="ArialMT"/>
          <w:sz w:val="24"/>
          <w:szCs w:val="24"/>
        </w:rPr>
        <w:t>e</w:t>
      </w:r>
      <w:r>
        <w:rPr>
          <w:rFonts w:ascii="ArialMT" w:hAnsi="ArialMT" w:cs="ArialMT"/>
          <w:sz w:val="24"/>
          <w:szCs w:val="24"/>
        </w:rPr>
        <w:t>mployers</w:t>
      </w:r>
      <w:r>
        <w:rPr>
          <w:rFonts w:ascii="ArialMT" w:hAnsi="ArialMT" w:cs="ArialMT"/>
          <w:sz w:val="24"/>
          <w:szCs w:val="24"/>
        </w:rPr>
        <w:t xml:space="preserve"> (encompassing 99% of the active scheme membership)</w:t>
      </w:r>
      <w:r>
        <w:rPr>
          <w:rFonts w:ascii="ArialMT" w:hAnsi="ArialMT" w:cs="ArialMT"/>
          <w:sz w:val="24"/>
          <w:szCs w:val="24"/>
        </w:rPr>
        <w:t xml:space="preserve">, improving data quality and providing real-time information for members </w:t>
      </w:r>
      <w:r>
        <w:rPr>
          <w:rFonts w:ascii="ArialMT" w:hAnsi="ArialMT" w:cs="ArialMT"/>
          <w:sz w:val="24"/>
          <w:szCs w:val="24"/>
        </w:rPr>
        <w:t xml:space="preserve">using </w:t>
      </w:r>
      <w:r>
        <w:rPr>
          <w:rFonts w:ascii="ArialMT" w:hAnsi="ArialMT" w:cs="ArialMT"/>
          <w:sz w:val="24"/>
          <w:szCs w:val="24"/>
        </w:rPr>
        <w:t>online services</w:t>
      </w:r>
      <w:r>
        <w:rPr>
          <w:rFonts w:ascii="ArialMT" w:hAnsi="ArialMT" w:cs="ArialMT"/>
          <w:sz w:val="24"/>
          <w:szCs w:val="24"/>
        </w:rPr>
        <w:t xml:space="preserve">. </w:t>
      </w:r>
      <w:r>
        <w:rPr>
          <w:rFonts w:ascii="ArialMT" w:hAnsi="ArialMT" w:cs="ArialMT"/>
          <w:sz w:val="24"/>
          <w:szCs w:val="24"/>
        </w:rPr>
        <w:t xml:space="preserve">    </w:t>
      </w:r>
    </w:p>
    <w:p w:rsidR="00E033DA" w:rsidRDefault="00710659" w:rsidP="00C20149">
      <w:pPr>
        <w:autoSpaceDE w:val="0"/>
        <w:autoSpaceDN w:val="0"/>
        <w:adjustRightInd w:val="0"/>
        <w:spacing w:after="0" w:line="240" w:lineRule="auto"/>
        <w:rPr>
          <w:rFonts w:ascii="ArialMT" w:hAnsi="ArialMT" w:cs="ArialMT"/>
          <w:b/>
          <w:sz w:val="24"/>
          <w:szCs w:val="24"/>
        </w:rPr>
      </w:pPr>
    </w:p>
    <w:p w:rsidR="00C20149" w:rsidRPr="00EB054B" w:rsidRDefault="00710659" w:rsidP="00C20149">
      <w:pPr>
        <w:autoSpaceDE w:val="0"/>
        <w:autoSpaceDN w:val="0"/>
        <w:adjustRightInd w:val="0"/>
        <w:spacing w:after="0" w:line="240" w:lineRule="auto"/>
        <w:rPr>
          <w:rFonts w:ascii="ArialMT" w:hAnsi="ArialMT" w:cs="ArialMT"/>
          <w:b/>
          <w:sz w:val="24"/>
          <w:szCs w:val="24"/>
        </w:rPr>
      </w:pPr>
      <w:r w:rsidRPr="00EB054B">
        <w:rPr>
          <w:rFonts w:ascii="ArialMT" w:hAnsi="ArialMT" w:cs="ArialMT"/>
          <w:b/>
          <w:sz w:val="24"/>
          <w:szCs w:val="24"/>
        </w:rPr>
        <w:t xml:space="preserve">Member specific communication </w:t>
      </w:r>
      <w:r>
        <w:rPr>
          <w:rFonts w:ascii="ArialMT" w:hAnsi="ArialMT" w:cs="ArialMT"/>
          <w:b/>
          <w:sz w:val="24"/>
          <w:szCs w:val="24"/>
        </w:rPr>
        <w:t xml:space="preserve">over the year  </w:t>
      </w:r>
    </w:p>
    <w:p w:rsidR="0020063D" w:rsidRPr="00FE2F60" w:rsidRDefault="00710659" w:rsidP="00C20149">
      <w:pPr>
        <w:autoSpaceDE w:val="0"/>
        <w:autoSpaceDN w:val="0"/>
        <w:adjustRightInd w:val="0"/>
        <w:spacing w:after="0" w:line="240" w:lineRule="auto"/>
        <w:rPr>
          <w:rFonts w:ascii="ArialMT" w:hAnsi="ArialMT" w:cs="ArialMT"/>
          <w:sz w:val="24"/>
          <w:szCs w:val="24"/>
          <w:u w:val="single"/>
        </w:rPr>
      </w:pPr>
    </w:p>
    <w:p w:rsidR="00C20149" w:rsidRPr="00FE2F60" w:rsidRDefault="00710659" w:rsidP="00C20149">
      <w:pPr>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u w:val="single"/>
        </w:rPr>
        <w:t xml:space="preserve">Missing members  </w:t>
      </w:r>
    </w:p>
    <w:p w:rsidR="00C20149"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 exercise was carried out for the first time this yea</w:t>
      </w:r>
      <w:r>
        <w:rPr>
          <w:rFonts w:ascii="ArialMT" w:hAnsi="ArialMT" w:cs="ArialMT"/>
          <w:sz w:val="24"/>
          <w:szCs w:val="24"/>
        </w:rPr>
        <w:t xml:space="preserve">r to trace deferred members whose addresses were known to be inaccurate as a result of post being returned. This resulted in </w:t>
      </w:r>
      <w:r>
        <w:rPr>
          <w:rFonts w:ascii="ArialMT" w:hAnsi="ArialMT" w:cs="ArialMT"/>
          <w:sz w:val="24"/>
          <w:szCs w:val="24"/>
        </w:rPr>
        <w:t>almost 3,000</w:t>
      </w:r>
      <w:r>
        <w:rPr>
          <w:rFonts w:ascii="ArialMT" w:hAnsi="ArialMT" w:cs="ArialMT"/>
          <w:sz w:val="24"/>
          <w:szCs w:val="24"/>
        </w:rPr>
        <w:t xml:space="preserve"> members having their addresses updated and be</w:t>
      </w:r>
      <w:r>
        <w:rPr>
          <w:rFonts w:ascii="ArialMT" w:hAnsi="ArialMT" w:cs="ArialMT"/>
          <w:sz w:val="24"/>
          <w:szCs w:val="24"/>
        </w:rPr>
        <w:t>ing reconnected with their pension</w:t>
      </w:r>
      <w:r>
        <w:rPr>
          <w:rFonts w:ascii="ArialMT" w:hAnsi="ArialMT" w:cs="ArialMT"/>
          <w:sz w:val="24"/>
          <w:szCs w:val="24"/>
        </w:rPr>
        <w:t xml:space="preserve"> entitlement</w:t>
      </w:r>
      <w:r>
        <w:rPr>
          <w:rFonts w:ascii="ArialMT" w:hAnsi="ArialMT" w:cs="ArialMT"/>
          <w:sz w:val="24"/>
          <w:szCs w:val="24"/>
        </w:rPr>
        <w:t>.</w:t>
      </w:r>
      <w:r>
        <w:rPr>
          <w:rFonts w:ascii="ArialMT" w:hAnsi="ArialMT" w:cs="ArialMT"/>
          <w:sz w:val="24"/>
          <w:szCs w:val="24"/>
        </w:rPr>
        <w:t xml:space="preserve"> This indicates a 71% success rate. The exercise is still ongoing and is nearing completion.   </w:t>
      </w:r>
    </w:p>
    <w:p w:rsidR="00B50BAE" w:rsidRDefault="00710659" w:rsidP="00C20149">
      <w:pPr>
        <w:autoSpaceDE w:val="0"/>
        <w:autoSpaceDN w:val="0"/>
        <w:adjustRightInd w:val="0"/>
        <w:spacing w:after="0" w:line="240" w:lineRule="auto"/>
        <w:rPr>
          <w:rFonts w:ascii="ArialMT" w:hAnsi="ArialMT" w:cs="ArialMT"/>
          <w:sz w:val="24"/>
          <w:szCs w:val="24"/>
        </w:rPr>
      </w:pPr>
    </w:p>
    <w:p w:rsidR="00C20149" w:rsidRPr="00F93E47" w:rsidRDefault="00710659" w:rsidP="00C20149">
      <w:pPr>
        <w:autoSpaceDE w:val="0"/>
        <w:autoSpaceDN w:val="0"/>
        <w:adjustRightInd w:val="0"/>
        <w:spacing w:after="0" w:line="240" w:lineRule="auto"/>
        <w:rPr>
          <w:rFonts w:ascii="ArialMT" w:hAnsi="ArialMT" w:cs="ArialMT"/>
          <w:sz w:val="24"/>
          <w:szCs w:val="24"/>
          <w:u w:val="single"/>
        </w:rPr>
      </w:pPr>
      <w:r w:rsidRPr="00F93E47">
        <w:rPr>
          <w:rFonts w:ascii="ArialMT" w:hAnsi="ArialMT" w:cs="ArialMT"/>
          <w:sz w:val="24"/>
          <w:szCs w:val="24"/>
          <w:u w:val="single"/>
        </w:rPr>
        <w:t>Customer experience</w:t>
      </w:r>
    </w:p>
    <w:p w:rsidR="00B50BAE"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customer experience </w:t>
      </w:r>
      <w:r>
        <w:rPr>
          <w:rFonts w:ascii="ArialMT" w:hAnsi="ArialMT" w:cs="ArialMT"/>
          <w:sz w:val="24"/>
          <w:szCs w:val="24"/>
        </w:rPr>
        <w:t xml:space="preserve">in respect of the </w:t>
      </w:r>
      <w:r>
        <w:rPr>
          <w:rFonts w:ascii="ArialMT" w:hAnsi="ArialMT" w:cs="ArialMT"/>
          <w:sz w:val="24"/>
          <w:szCs w:val="24"/>
        </w:rPr>
        <w:t xml:space="preserve">retirement process has been tracked throughout the year. The </w:t>
      </w:r>
      <w:r>
        <w:rPr>
          <w:rFonts w:ascii="ArialMT" w:hAnsi="ArialMT" w:cs="ArialMT"/>
          <w:sz w:val="24"/>
          <w:szCs w:val="24"/>
        </w:rPr>
        <w:t xml:space="preserve">average </w:t>
      </w:r>
      <w:r>
        <w:rPr>
          <w:rFonts w:ascii="ArialMT" w:hAnsi="ArialMT" w:cs="ArialMT"/>
          <w:sz w:val="24"/>
          <w:szCs w:val="24"/>
        </w:rPr>
        <w:t xml:space="preserve">time taken from notification of the intention to retire to receipt of first pension payment has reduced </w:t>
      </w:r>
      <w:r>
        <w:rPr>
          <w:rFonts w:ascii="ArialMT" w:hAnsi="ArialMT" w:cs="ArialMT"/>
          <w:sz w:val="24"/>
          <w:szCs w:val="24"/>
        </w:rPr>
        <w:t>by 20%</w:t>
      </w:r>
      <w:r>
        <w:rPr>
          <w:rFonts w:ascii="ArialMT" w:hAnsi="ArialMT" w:cs="ArialMT"/>
          <w:sz w:val="24"/>
          <w:szCs w:val="24"/>
        </w:rPr>
        <w:t xml:space="preserve"> over the year to date</w:t>
      </w:r>
      <w:r>
        <w:rPr>
          <w:rFonts w:ascii="ArialMT" w:hAnsi="ArialMT" w:cs="ArialMT"/>
          <w:sz w:val="24"/>
          <w:szCs w:val="24"/>
        </w:rPr>
        <w:t>.</w:t>
      </w:r>
      <w:r>
        <w:rPr>
          <w:rFonts w:ascii="ArialMT" w:hAnsi="ArialMT" w:cs="ArialMT"/>
          <w:sz w:val="24"/>
          <w:szCs w:val="24"/>
        </w:rPr>
        <w:t xml:space="preserve"> </w:t>
      </w:r>
      <w:r>
        <w:rPr>
          <w:rFonts w:ascii="ArialMT" w:hAnsi="ArialMT" w:cs="ArialMT"/>
          <w:sz w:val="24"/>
          <w:szCs w:val="24"/>
        </w:rPr>
        <w:t xml:space="preserve">     </w:t>
      </w:r>
    </w:p>
    <w:p w:rsidR="00C20149" w:rsidRDefault="00710659" w:rsidP="00C20149">
      <w:pPr>
        <w:autoSpaceDE w:val="0"/>
        <w:autoSpaceDN w:val="0"/>
        <w:adjustRightInd w:val="0"/>
        <w:spacing w:after="0" w:line="240" w:lineRule="auto"/>
        <w:rPr>
          <w:rFonts w:ascii="ArialMT" w:hAnsi="ArialMT" w:cs="ArialMT"/>
          <w:sz w:val="24"/>
          <w:szCs w:val="24"/>
        </w:rPr>
      </w:pPr>
    </w:p>
    <w:p w:rsidR="00C20149" w:rsidRDefault="00710659" w:rsidP="00C20149">
      <w:pPr>
        <w:autoSpaceDE w:val="0"/>
        <w:autoSpaceDN w:val="0"/>
        <w:adjustRightInd w:val="0"/>
        <w:spacing w:after="0" w:line="240" w:lineRule="auto"/>
        <w:rPr>
          <w:rFonts w:ascii="ArialMT" w:hAnsi="ArialMT" w:cs="ArialMT"/>
          <w:sz w:val="24"/>
          <w:szCs w:val="24"/>
          <w:u w:val="single"/>
        </w:rPr>
      </w:pPr>
      <w:r w:rsidRPr="00F93E47">
        <w:rPr>
          <w:rFonts w:ascii="ArialMT" w:hAnsi="ArialMT" w:cs="ArialMT"/>
          <w:sz w:val="24"/>
          <w:szCs w:val="24"/>
          <w:u w:val="single"/>
        </w:rPr>
        <w:t xml:space="preserve">Developments  </w:t>
      </w:r>
    </w:p>
    <w:p w:rsidR="00F93E47"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new facility to publish </w:t>
      </w:r>
      <w:r>
        <w:rPr>
          <w:rFonts w:ascii="ArialMT" w:hAnsi="ArialMT" w:cs="ArialMT"/>
          <w:sz w:val="24"/>
          <w:szCs w:val="24"/>
        </w:rPr>
        <w:t>docum</w:t>
      </w:r>
      <w:r>
        <w:rPr>
          <w:rFonts w:ascii="ArialMT" w:hAnsi="ArialMT" w:cs="ArialMT"/>
          <w:sz w:val="24"/>
          <w:szCs w:val="24"/>
        </w:rPr>
        <w:t xml:space="preserve">ents </w:t>
      </w:r>
      <w:r>
        <w:rPr>
          <w:rFonts w:ascii="ArialMT" w:hAnsi="ArialMT" w:cs="ArialMT"/>
          <w:sz w:val="24"/>
          <w:szCs w:val="24"/>
        </w:rPr>
        <w:t xml:space="preserve">via the self-service portal has been implemented providing information direct to the </w:t>
      </w:r>
      <w:r>
        <w:rPr>
          <w:rFonts w:ascii="ArialMT" w:hAnsi="ArialMT" w:cs="ArialMT"/>
          <w:sz w:val="24"/>
          <w:szCs w:val="24"/>
        </w:rPr>
        <w:t xml:space="preserve">Scheme </w:t>
      </w:r>
      <w:r>
        <w:rPr>
          <w:rFonts w:ascii="ArialMT" w:hAnsi="ArialMT" w:cs="ArialMT"/>
          <w:sz w:val="24"/>
          <w:szCs w:val="24"/>
        </w:rPr>
        <w:t>member</w:t>
      </w:r>
      <w:r>
        <w:rPr>
          <w:rFonts w:ascii="ArialMT" w:hAnsi="ArialMT" w:cs="ArialMT"/>
          <w:sz w:val="24"/>
          <w:szCs w:val="24"/>
        </w:rPr>
        <w:t>'s</w:t>
      </w:r>
      <w:r>
        <w:rPr>
          <w:rFonts w:ascii="ArialMT" w:hAnsi="ArialMT" w:cs="ArialMT"/>
          <w:sz w:val="24"/>
          <w:szCs w:val="24"/>
        </w:rPr>
        <w:t xml:space="preserve"> online account</w:t>
      </w:r>
      <w:r>
        <w:rPr>
          <w:rFonts w:ascii="ArialMT" w:hAnsi="ArialMT" w:cs="ArialMT"/>
          <w:sz w:val="24"/>
          <w:szCs w:val="24"/>
        </w:rPr>
        <w:t xml:space="preserve">. The </w:t>
      </w:r>
      <w:r>
        <w:rPr>
          <w:rFonts w:ascii="ArialMT" w:hAnsi="ArialMT" w:cs="ArialMT"/>
          <w:sz w:val="24"/>
          <w:szCs w:val="24"/>
        </w:rPr>
        <w:t xml:space="preserve">member </w:t>
      </w:r>
      <w:r>
        <w:rPr>
          <w:rFonts w:ascii="ArialMT" w:hAnsi="ArialMT" w:cs="ArialMT"/>
          <w:sz w:val="24"/>
          <w:szCs w:val="24"/>
        </w:rPr>
        <w:lastRenderedPageBreak/>
        <w:t>receives email notification that a document is available to be accessed online.</w:t>
      </w:r>
      <w:r>
        <w:rPr>
          <w:rFonts w:ascii="ArialMT" w:hAnsi="ArialMT" w:cs="ArialMT"/>
          <w:sz w:val="24"/>
          <w:szCs w:val="24"/>
        </w:rPr>
        <w:t xml:space="preserve"> </w:t>
      </w:r>
      <w:r>
        <w:rPr>
          <w:rFonts w:ascii="ArialMT" w:hAnsi="ArialMT" w:cs="ArialMT"/>
          <w:sz w:val="24"/>
          <w:szCs w:val="24"/>
        </w:rPr>
        <w:t xml:space="preserve">For example, leaver statements are now </w:t>
      </w:r>
      <w:r>
        <w:rPr>
          <w:rFonts w:ascii="ArialMT" w:hAnsi="ArialMT" w:cs="ArialMT"/>
          <w:sz w:val="24"/>
          <w:szCs w:val="24"/>
        </w:rPr>
        <w:t>published online</w:t>
      </w:r>
      <w:r>
        <w:rPr>
          <w:rFonts w:ascii="ArialMT" w:hAnsi="ArialMT" w:cs="ArialMT"/>
          <w:sz w:val="24"/>
          <w:szCs w:val="24"/>
        </w:rPr>
        <w:t>,</w:t>
      </w:r>
      <w:r>
        <w:rPr>
          <w:rFonts w:ascii="ArialMT" w:hAnsi="ArialMT" w:cs="ArialMT"/>
          <w:sz w:val="24"/>
          <w:szCs w:val="24"/>
        </w:rPr>
        <w:t xml:space="preserve"> where possible. Leavers are the highest volume </w:t>
      </w:r>
      <w:r>
        <w:rPr>
          <w:rFonts w:ascii="ArialMT" w:hAnsi="ArialMT" w:cs="ArialMT"/>
          <w:sz w:val="24"/>
          <w:szCs w:val="24"/>
        </w:rPr>
        <w:t xml:space="preserve">of member </w:t>
      </w:r>
      <w:r>
        <w:rPr>
          <w:rFonts w:ascii="ArialMT" w:hAnsi="ArialMT" w:cs="ArialMT"/>
          <w:sz w:val="24"/>
          <w:szCs w:val="24"/>
        </w:rPr>
        <w:t>transactions (</w:t>
      </w:r>
      <w:r>
        <w:rPr>
          <w:rFonts w:ascii="ArialMT" w:hAnsi="ArialMT" w:cs="ArialMT"/>
          <w:sz w:val="24"/>
          <w:szCs w:val="24"/>
        </w:rPr>
        <w:t>5</w:t>
      </w:r>
      <w:r>
        <w:rPr>
          <w:rFonts w:ascii="ArialMT" w:hAnsi="ArialMT" w:cs="ArialMT"/>
          <w:sz w:val="24"/>
          <w:szCs w:val="24"/>
        </w:rPr>
        <w:t>,</w:t>
      </w:r>
      <w:r>
        <w:rPr>
          <w:rFonts w:ascii="ArialMT" w:hAnsi="ArialMT" w:cs="ArialMT"/>
          <w:sz w:val="24"/>
          <w:szCs w:val="24"/>
        </w:rPr>
        <w:t>000</w:t>
      </w:r>
      <w:r>
        <w:rPr>
          <w:rFonts w:ascii="ArialMT" w:hAnsi="ArialMT" w:cs="ArialMT"/>
          <w:sz w:val="24"/>
          <w:szCs w:val="24"/>
        </w:rPr>
        <w:t xml:space="preserve"> </w:t>
      </w:r>
      <w:r>
        <w:rPr>
          <w:rFonts w:ascii="ArialMT" w:hAnsi="ArialMT" w:cs="ArialMT"/>
          <w:sz w:val="24"/>
          <w:szCs w:val="24"/>
        </w:rPr>
        <w:t xml:space="preserve">leaver </w:t>
      </w:r>
      <w:r>
        <w:rPr>
          <w:rFonts w:ascii="ArialMT" w:hAnsi="ArialMT" w:cs="ArialMT"/>
          <w:sz w:val="24"/>
          <w:szCs w:val="24"/>
        </w:rPr>
        <w:t>statement</w:t>
      </w:r>
      <w:r>
        <w:rPr>
          <w:rFonts w:ascii="ArialMT" w:hAnsi="ArialMT" w:cs="ArialMT"/>
          <w:sz w:val="24"/>
          <w:szCs w:val="24"/>
        </w:rPr>
        <w:t>s have been</w:t>
      </w:r>
      <w:r>
        <w:rPr>
          <w:rFonts w:ascii="ArialMT" w:hAnsi="ArialMT" w:cs="ArialMT"/>
          <w:sz w:val="24"/>
          <w:szCs w:val="24"/>
        </w:rPr>
        <w:t xml:space="preserve"> produced this year so far) </w:t>
      </w:r>
      <w:r>
        <w:rPr>
          <w:rFonts w:ascii="ArialMT" w:hAnsi="ArialMT" w:cs="ArialMT"/>
          <w:sz w:val="24"/>
          <w:szCs w:val="24"/>
        </w:rPr>
        <w:t xml:space="preserve">and this new development is expected to result </w:t>
      </w:r>
      <w:r>
        <w:rPr>
          <w:rFonts w:ascii="ArialMT" w:hAnsi="ArialMT" w:cs="ArialMT"/>
          <w:sz w:val="24"/>
          <w:szCs w:val="24"/>
        </w:rPr>
        <w:t xml:space="preserve">in </w:t>
      </w:r>
      <w:r>
        <w:rPr>
          <w:rFonts w:ascii="ArialMT" w:hAnsi="ArialMT" w:cs="ArialMT"/>
          <w:sz w:val="24"/>
          <w:szCs w:val="24"/>
        </w:rPr>
        <w:t xml:space="preserve">less </w:t>
      </w:r>
      <w:r>
        <w:rPr>
          <w:rFonts w:ascii="ArialMT" w:hAnsi="ArialMT" w:cs="ArialMT"/>
          <w:sz w:val="24"/>
          <w:szCs w:val="24"/>
        </w:rPr>
        <w:t>paper mail and an improved service; providing faste</w:t>
      </w:r>
      <w:r>
        <w:rPr>
          <w:rFonts w:ascii="ArialMT" w:hAnsi="ArialMT" w:cs="ArialMT"/>
          <w:sz w:val="24"/>
          <w:szCs w:val="24"/>
        </w:rPr>
        <w:t xml:space="preserve">r, more secure, online access to important information. </w:t>
      </w:r>
      <w:r w:rsidRPr="0003493A">
        <w:rPr>
          <w:rFonts w:ascii="ArialMT" w:hAnsi="ArialMT" w:cs="ArialMT"/>
          <w:sz w:val="24"/>
          <w:szCs w:val="24"/>
        </w:rPr>
        <w:t xml:space="preserve">  </w:t>
      </w:r>
      <w:r>
        <w:rPr>
          <w:rFonts w:ascii="ArialMT" w:hAnsi="ArialMT" w:cs="ArialMT"/>
          <w:sz w:val="24"/>
          <w:szCs w:val="24"/>
        </w:rPr>
        <w:t xml:space="preserve"> </w:t>
      </w:r>
    </w:p>
    <w:p w:rsidR="00DA6615" w:rsidRDefault="00710659" w:rsidP="00C20149">
      <w:pPr>
        <w:autoSpaceDE w:val="0"/>
        <w:autoSpaceDN w:val="0"/>
        <w:adjustRightInd w:val="0"/>
        <w:spacing w:after="0" w:line="240" w:lineRule="auto"/>
        <w:rPr>
          <w:rFonts w:ascii="ArialMT" w:hAnsi="ArialMT" w:cs="ArialMT"/>
          <w:sz w:val="24"/>
          <w:szCs w:val="24"/>
        </w:rPr>
      </w:pPr>
    </w:p>
    <w:p w:rsidR="00DA6615" w:rsidRPr="00F93E47" w:rsidRDefault="00710659" w:rsidP="00DA6615">
      <w:pPr>
        <w:autoSpaceDE w:val="0"/>
        <w:autoSpaceDN w:val="0"/>
        <w:adjustRightInd w:val="0"/>
        <w:spacing w:after="0" w:line="240" w:lineRule="auto"/>
        <w:rPr>
          <w:rFonts w:ascii="ArialMT" w:hAnsi="ArialMT" w:cs="ArialMT"/>
          <w:b/>
          <w:sz w:val="24"/>
          <w:szCs w:val="24"/>
        </w:rPr>
      </w:pPr>
      <w:r w:rsidRPr="00F93E47">
        <w:rPr>
          <w:rFonts w:ascii="ArialMT" w:hAnsi="ArialMT" w:cs="ArialMT"/>
          <w:b/>
          <w:sz w:val="24"/>
          <w:szCs w:val="24"/>
        </w:rPr>
        <w:t xml:space="preserve">Feedback </w:t>
      </w:r>
    </w:p>
    <w:p w:rsidR="00DA6615" w:rsidRDefault="00710659" w:rsidP="00DA6615">
      <w:pPr>
        <w:autoSpaceDE w:val="0"/>
        <w:autoSpaceDN w:val="0"/>
        <w:adjustRightInd w:val="0"/>
        <w:spacing w:after="0" w:line="240" w:lineRule="auto"/>
        <w:rPr>
          <w:rFonts w:ascii="ArialMT" w:hAnsi="ArialMT" w:cs="ArialMT"/>
          <w:sz w:val="24"/>
          <w:szCs w:val="24"/>
        </w:rPr>
      </w:pPr>
    </w:p>
    <w:p w:rsidR="000A5A37" w:rsidRDefault="00710659" w:rsidP="00C20149">
      <w:pPr>
        <w:autoSpaceDE w:val="0"/>
        <w:autoSpaceDN w:val="0"/>
        <w:adjustRightInd w:val="0"/>
        <w:spacing w:after="0" w:line="240" w:lineRule="auto"/>
        <w:rPr>
          <w:rFonts w:ascii="ArialMT" w:hAnsi="ArialMT" w:cs="ArialMT"/>
          <w:sz w:val="24"/>
          <w:szCs w:val="24"/>
        </w:rPr>
      </w:pPr>
      <w:r w:rsidRPr="009F5F09">
        <w:rPr>
          <w:rFonts w:ascii="ArialMT" w:hAnsi="ArialMT" w:cs="ArialMT"/>
          <w:sz w:val="24"/>
          <w:szCs w:val="24"/>
        </w:rPr>
        <w:t xml:space="preserve">Over the year </w:t>
      </w:r>
      <w:r>
        <w:rPr>
          <w:rFonts w:ascii="ArialMT" w:hAnsi="ArialMT" w:cs="ArialMT"/>
          <w:sz w:val="24"/>
          <w:szCs w:val="24"/>
        </w:rPr>
        <w:t xml:space="preserve">29 </w:t>
      </w:r>
      <w:r>
        <w:rPr>
          <w:rFonts w:ascii="ArialMT" w:hAnsi="ArialMT" w:cs="ArialMT"/>
          <w:sz w:val="24"/>
          <w:szCs w:val="24"/>
        </w:rPr>
        <w:t>compliments were received. In the main these related to good customer service.</w:t>
      </w:r>
    </w:p>
    <w:p w:rsidR="000A5A37" w:rsidRDefault="00710659" w:rsidP="00C20149">
      <w:pPr>
        <w:autoSpaceDE w:val="0"/>
        <w:autoSpaceDN w:val="0"/>
        <w:adjustRightInd w:val="0"/>
        <w:spacing w:after="0" w:line="240" w:lineRule="auto"/>
        <w:rPr>
          <w:rFonts w:ascii="ArialMT" w:hAnsi="ArialMT" w:cs="ArialMT"/>
          <w:sz w:val="24"/>
          <w:szCs w:val="24"/>
        </w:rPr>
      </w:pPr>
    </w:p>
    <w:p w:rsidR="0003493A"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Over the same period </w:t>
      </w:r>
      <w:r>
        <w:rPr>
          <w:rFonts w:ascii="ArialMT" w:hAnsi="ArialMT" w:cs="ArialMT"/>
          <w:sz w:val="24"/>
          <w:szCs w:val="24"/>
        </w:rPr>
        <w:t>38</w:t>
      </w:r>
      <w:r>
        <w:rPr>
          <w:rFonts w:ascii="ArialMT" w:hAnsi="ArialMT" w:cs="ArialMT"/>
          <w:sz w:val="24"/>
          <w:szCs w:val="24"/>
        </w:rPr>
        <w:t xml:space="preserve"> </w:t>
      </w:r>
      <w:r>
        <w:rPr>
          <w:rFonts w:ascii="ArialMT" w:hAnsi="ArialMT" w:cs="ArialMT"/>
          <w:sz w:val="24"/>
          <w:szCs w:val="24"/>
        </w:rPr>
        <w:t xml:space="preserve">complaints </w:t>
      </w:r>
      <w:r>
        <w:rPr>
          <w:rFonts w:ascii="ArialMT" w:hAnsi="ArialMT" w:cs="ArialMT"/>
          <w:sz w:val="24"/>
          <w:szCs w:val="24"/>
        </w:rPr>
        <w:t>were received which in the main related to late</w:t>
      </w:r>
      <w:r>
        <w:rPr>
          <w:rFonts w:ascii="ArialMT" w:hAnsi="ArialMT" w:cs="ArialMT"/>
          <w:sz w:val="24"/>
          <w:szCs w:val="24"/>
        </w:rPr>
        <w:t xml:space="preserve"> payment of pension and </w:t>
      </w:r>
      <w:r>
        <w:rPr>
          <w:rFonts w:ascii="ArialMT" w:hAnsi="ArialMT" w:cs="ArialMT"/>
          <w:sz w:val="24"/>
          <w:szCs w:val="24"/>
        </w:rPr>
        <w:t xml:space="preserve">time taken to receive paperwork. </w:t>
      </w:r>
      <w:r w:rsidRPr="009F5F09">
        <w:rPr>
          <w:rFonts w:ascii="ArialMT" w:hAnsi="ArialMT" w:cs="ArialMT"/>
          <w:sz w:val="24"/>
          <w:szCs w:val="24"/>
        </w:rPr>
        <w:t xml:space="preserve"> </w:t>
      </w:r>
    </w:p>
    <w:p w:rsidR="000A5A37" w:rsidRDefault="00710659" w:rsidP="00C20149">
      <w:pPr>
        <w:autoSpaceDE w:val="0"/>
        <w:autoSpaceDN w:val="0"/>
        <w:adjustRightInd w:val="0"/>
        <w:spacing w:after="0" w:line="240" w:lineRule="auto"/>
        <w:rPr>
          <w:rFonts w:ascii="ArialMT" w:hAnsi="ArialMT" w:cs="ArialMT"/>
          <w:sz w:val="24"/>
          <w:szCs w:val="24"/>
        </w:rPr>
      </w:pPr>
    </w:p>
    <w:p w:rsidR="000A5A37" w:rsidRPr="009F5F09"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Service improvements and developments are expected to increase compliments and reduce complaints</w:t>
      </w:r>
      <w:r>
        <w:rPr>
          <w:rFonts w:ascii="ArialMT" w:hAnsi="ArialMT" w:cs="ArialMT"/>
          <w:sz w:val="24"/>
          <w:szCs w:val="24"/>
        </w:rPr>
        <w:t xml:space="preserve"> in the future</w:t>
      </w:r>
      <w:r>
        <w:rPr>
          <w:rFonts w:ascii="ArialMT" w:hAnsi="ArialMT" w:cs="ArialMT"/>
          <w:sz w:val="24"/>
          <w:szCs w:val="24"/>
        </w:rPr>
        <w:t>. For example focussing on providing information online and providing employers with t</w:t>
      </w:r>
      <w:r>
        <w:rPr>
          <w:rFonts w:ascii="ArialMT" w:hAnsi="ArialMT" w:cs="ArialMT"/>
          <w:sz w:val="24"/>
          <w:szCs w:val="24"/>
        </w:rPr>
        <w:t xml:space="preserve">ools to help them provide timely information should reduce complaints around payment of pension and time taken to receive information.    </w:t>
      </w:r>
    </w:p>
    <w:p w:rsidR="007C3213" w:rsidRDefault="00710659" w:rsidP="00C20149">
      <w:pPr>
        <w:autoSpaceDE w:val="0"/>
        <w:autoSpaceDN w:val="0"/>
        <w:adjustRightInd w:val="0"/>
        <w:spacing w:after="0" w:line="240" w:lineRule="auto"/>
        <w:rPr>
          <w:rFonts w:ascii="ArialMT" w:hAnsi="ArialMT" w:cs="ArialMT"/>
          <w:sz w:val="24"/>
          <w:szCs w:val="24"/>
          <w:u w:val="single"/>
        </w:rPr>
      </w:pPr>
    </w:p>
    <w:p w:rsidR="007C3213" w:rsidRDefault="00710659" w:rsidP="00C20149">
      <w:pPr>
        <w:autoSpaceDE w:val="0"/>
        <w:autoSpaceDN w:val="0"/>
        <w:adjustRightInd w:val="0"/>
        <w:spacing w:after="0" w:line="240" w:lineRule="auto"/>
        <w:rPr>
          <w:rFonts w:ascii="ArialMT" w:hAnsi="ArialMT" w:cs="ArialMT"/>
          <w:b/>
          <w:sz w:val="24"/>
          <w:szCs w:val="24"/>
        </w:rPr>
      </w:pPr>
      <w:r w:rsidRPr="00D02391">
        <w:rPr>
          <w:rFonts w:ascii="ArialMT" w:hAnsi="ArialMT" w:cs="ArialMT"/>
          <w:b/>
          <w:sz w:val="24"/>
          <w:szCs w:val="24"/>
        </w:rPr>
        <w:t>Future Developments</w:t>
      </w:r>
    </w:p>
    <w:p w:rsidR="007C3213" w:rsidRDefault="00710659" w:rsidP="00C20149">
      <w:pPr>
        <w:autoSpaceDE w:val="0"/>
        <w:autoSpaceDN w:val="0"/>
        <w:adjustRightInd w:val="0"/>
        <w:spacing w:after="0" w:line="240" w:lineRule="auto"/>
        <w:rPr>
          <w:rFonts w:ascii="ArialMT" w:hAnsi="ArialMT" w:cs="ArialMT"/>
          <w:b/>
          <w:sz w:val="24"/>
          <w:szCs w:val="24"/>
        </w:rPr>
      </w:pPr>
    </w:p>
    <w:p w:rsidR="007C3213" w:rsidRDefault="00710659" w:rsidP="00C201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number of developments are planned over the coming period which will support improvements in </w:t>
      </w:r>
      <w:r>
        <w:rPr>
          <w:rFonts w:ascii="ArialMT" w:hAnsi="ArialMT" w:cs="ArialMT"/>
          <w:sz w:val="24"/>
          <w:szCs w:val="24"/>
        </w:rPr>
        <w:t xml:space="preserve">the way in which </w:t>
      </w:r>
      <w:r>
        <w:rPr>
          <w:rFonts w:ascii="ArialMT" w:hAnsi="ArialMT" w:cs="ArialMT"/>
          <w:sz w:val="24"/>
          <w:szCs w:val="24"/>
        </w:rPr>
        <w:t>the Fund interacts with members and employers. These include:</w:t>
      </w:r>
    </w:p>
    <w:p w:rsidR="00255C61" w:rsidRDefault="00710659" w:rsidP="00C20149">
      <w:pPr>
        <w:autoSpaceDE w:val="0"/>
        <w:autoSpaceDN w:val="0"/>
        <w:adjustRightInd w:val="0"/>
        <w:spacing w:after="0" w:line="240" w:lineRule="auto"/>
        <w:rPr>
          <w:rFonts w:ascii="ArialMT" w:hAnsi="ArialMT" w:cs="ArialMT"/>
          <w:sz w:val="24"/>
          <w:szCs w:val="24"/>
        </w:rPr>
      </w:pPr>
    </w:p>
    <w:p w:rsidR="00255C61" w:rsidRDefault="00710659" w:rsidP="002E608F">
      <w:pPr>
        <w:pStyle w:val="ListParagraph"/>
        <w:numPr>
          <w:ilvl w:val="0"/>
          <w:numId w:val="14"/>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The introduction of a</w:t>
      </w:r>
      <w:r w:rsidRPr="00D02391">
        <w:rPr>
          <w:rFonts w:ascii="ArialMT" w:hAnsi="ArialMT" w:cs="ArialMT"/>
          <w:sz w:val="24"/>
          <w:szCs w:val="24"/>
        </w:rPr>
        <w:t xml:space="preserve">n automated final pay calculator </w:t>
      </w:r>
      <w:r>
        <w:rPr>
          <w:rFonts w:ascii="ArialMT" w:hAnsi="ArialMT" w:cs="ArialMT"/>
          <w:sz w:val="24"/>
          <w:szCs w:val="24"/>
        </w:rPr>
        <w:t>which</w:t>
      </w:r>
      <w:r w:rsidRPr="00D02391">
        <w:rPr>
          <w:rFonts w:ascii="ArialMT" w:hAnsi="ArialMT" w:cs="ArialMT"/>
          <w:sz w:val="24"/>
          <w:szCs w:val="24"/>
        </w:rPr>
        <w:t xml:space="preserve"> is currently being piloted amongst </w:t>
      </w:r>
      <w:r>
        <w:rPr>
          <w:rFonts w:ascii="ArialMT" w:hAnsi="ArialMT" w:cs="ArialMT"/>
          <w:sz w:val="24"/>
          <w:szCs w:val="24"/>
        </w:rPr>
        <w:t>8</w:t>
      </w:r>
      <w:r w:rsidRPr="00D02391">
        <w:rPr>
          <w:rFonts w:ascii="ArialMT" w:hAnsi="ArialMT" w:cs="ArialMT"/>
          <w:sz w:val="24"/>
          <w:szCs w:val="24"/>
        </w:rPr>
        <w:t xml:space="preserve"> employers. This development will assist employers in sending timely and accurate information to the Fund in respect of Scheme members who leave employment or retire. </w:t>
      </w:r>
      <w:r>
        <w:rPr>
          <w:rFonts w:ascii="ArialMT" w:hAnsi="ArialMT" w:cs="ArialMT"/>
          <w:sz w:val="24"/>
          <w:szCs w:val="24"/>
        </w:rPr>
        <w:t>This will address one of the significant contributors to delays during the retirement pro</w:t>
      </w:r>
      <w:r>
        <w:rPr>
          <w:rFonts w:ascii="ArialMT" w:hAnsi="ArialMT" w:cs="ArialMT"/>
          <w:sz w:val="24"/>
          <w:szCs w:val="24"/>
        </w:rPr>
        <w:t>cess.</w:t>
      </w:r>
    </w:p>
    <w:p w:rsidR="00255C61" w:rsidRDefault="00710659" w:rsidP="002E608F">
      <w:pPr>
        <w:pStyle w:val="ListParagraph"/>
        <w:autoSpaceDE w:val="0"/>
        <w:autoSpaceDN w:val="0"/>
        <w:adjustRightInd w:val="0"/>
        <w:spacing w:after="0" w:line="240" w:lineRule="auto"/>
        <w:ind w:left="360"/>
        <w:rPr>
          <w:rFonts w:ascii="ArialMT" w:hAnsi="ArialMT" w:cs="ArialMT"/>
          <w:sz w:val="24"/>
          <w:szCs w:val="24"/>
        </w:rPr>
      </w:pPr>
    </w:p>
    <w:p w:rsidR="00255C61" w:rsidRDefault="00710659" w:rsidP="002E608F">
      <w:pPr>
        <w:pStyle w:val="ListParagraph"/>
        <w:numPr>
          <w:ilvl w:val="0"/>
          <w:numId w:val="14"/>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Upgrades to improve the look and feel of both the member and employer self-service modules</w:t>
      </w:r>
      <w:r>
        <w:rPr>
          <w:rFonts w:ascii="ArialMT" w:hAnsi="ArialMT" w:cs="ArialMT"/>
          <w:sz w:val="24"/>
          <w:szCs w:val="24"/>
        </w:rPr>
        <w:t xml:space="preserve"> are due to be implemented over the coming year</w:t>
      </w:r>
      <w:r>
        <w:rPr>
          <w:rFonts w:ascii="ArialMT" w:hAnsi="ArialMT" w:cs="ArialMT"/>
          <w:sz w:val="24"/>
          <w:szCs w:val="24"/>
        </w:rPr>
        <w:t>.</w:t>
      </w:r>
    </w:p>
    <w:p w:rsidR="00255C61" w:rsidRPr="00D02391" w:rsidRDefault="00710659" w:rsidP="002E608F">
      <w:pPr>
        <w:pStyle w:val="ListParagraph"/>
        <w:ind w:left="360"/>
        <w:rPr>
          <w:rFonts w:ascii="ArialMT" w:hAnsi="ArialMT" w:cs="ArialMT"/>
          <w:sz w:val="24"/>
          <w:szCs w:val="24"/>
        </w:rPr>
      </w:pPr>
    </w:p>
    <w:p w:rsidR="000B36EC" w:rsidRDefault="00710659" w:rsidP="002E608F">
      <w:pPr>
        <w:pStyle w:val="ListParagraph"/>
        <w:numPr>
          <w:ilvl w:val="0"/>
          <w:numId w:val="14"/>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 xml:space="preserve">The addition of further functionality to the </w:t>
      </w:r>
      <w:r>
        <w:rPr>
          <w:rFonts w:ascii="ArialMT" w:hAnsi="ArialMT" w:cs="ArialMT"/>
          <w:sz w:val="24"/>
          <w:szCs w:val="24"/>
        </w:rPr>
        <w:t xml:space="preserve">monthly </w:t>
      </w:r>
      <w:r>
        <w:rPr>
          <w:rFonts w:ascii="ArialMT" w:hAnsi="ArialMT" w:cs="ArialMT"/>
          <w:sz w:val="24"/>
          <w:szCs w:val="24"/>
        </w:rPr>
        <w:t xml:space="preserve">data collection portal and a review of how online forms </w:t>
      </w:r>
      <w:r>
        <w:rPr>
          <w:rFonts w:ascii="ArialMT" w:hAnsi="ArialMT" w:cs="ArialMT"/>
          <w:sz w:val="24"/>
          <w:szCs w:val="24"/>
        </w:rPr>
        <w:t>are used</w:t>
      </w:r>
      <w:r>
        <w:rPr>
          <w:rFonts w:ascii="ArialMT" w:hAnsi="ArialMT" w:cs="ArialMT"/>
          <w:sz w:val="24"/>
          <w:szCs w:val="24"/>
        </w:rPr>
        <w:t xml:space="preserve"> will </w:t>
      </w:r>
      <w:r>
        <w:rPr>
          <w:rFonts w:ascii="ArialMT" w:hAnsi="ArialMT" w:cs="ArialMT"/>
          <w:sz w:val="24"/>
          <w:szCs w:val="24"/>
        </w:rPr>
        <w:t xml:space="preserve">also </w:t>
      </w:r>
      <w:r>
        <w:rPr>
          <w:rFonts w:ascii="ArialMT" w:hAnsi="ArialMT" w:cs="ArialMT"/>
          <w:sz w:val="24"/>
          <w:szCs w:val="24"/>
        </w:rPr>
        <w:t>be carried out in the coming year</w:t>
      </w:r>
      <w:r>
        <w:rPr>
          <w:rFonts w:ascii="ArialMT" w:hAnsi="ArialMT" w:cs="ArialMT"/>
          <w:sz w:val="24"/>
          <w:szCs w:val="24"/>
        </w:rPr>
        <w:t>.</w:t>
      </w:r>
    </w:p>
    <w:p w:rsidR="009F5F09" w:rsidRPr="009F5F09" w:rsidRDefault="00710659" w:rsidP="002E608F">
      <w:pPr>
        <w:pStyle w:val="ListParagraph"/>
        <w:ind w:left="360"/>
        <w:rPr>
          <w:rFonts w:ascii="ArialMT" w:hAnsi="ArialMT" w:cs="ArialMT"/>
          <w:sz w:val="24"/>
          <w:szCs w:val="24"/>
        </w:rPr>
      </w:pPr>
    </w:p>
    <w:p w:rsidR="009F5F09" w:rsidRDefault="00710659" w:rsidP="002E608F">
      <w:pPr>
        <w:pStyle w:val="ListParagraph"/>
        <w:numPr>
          <w:ilvl w:val="0"/>
          <w:numId w:val="14"/>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 xml:space="preserve">A revised customer survey will be introduced to the website to better track customer satisfaction and to understand where improvements to communications would be most effective. </w:t>
      </w:r>
    </w:p>
    <w:p w:rsidR="000B36EC" w:rsidRPr="00D02391" w:rsidRDefault="00710659" w:rsidP="002E608F">
      <w:pPr>
        <w:pStyle w:val="ListParagraph"/>
        <w:ind w:left="360"/>
        <w:rPr>
          <w:rFonts w:ascii="ArialMT" w:hAnsi="ArialMT" w:cs="ArialMT"/>
          <w:sz w:val="24"/>
          <w:szCs w:val="24"/>
        </w:rPr>
      </w:pPr>
    </w:p>
    <w:sectPr w:rsidR="000B36EC" w:rsidRPr="00D02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3CB09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wiss721BT-Thi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4E0"/>
    <w:multiLevelType w:val="hybridMultilevel"/>
    <w:tmpl w:val="C00ADEEE"/>
    <w:lvl w:ilvl="0" w:tplc="598E20BE">
      <w:start w:val="1"/>
      <w:numFmt w:val="bullet"/>
      <w:lvlText w:val=""/>
      <w:lvlJc w:val="left"/>
      <w:pPr>
        <w:ind w:left="720" w:hanging="360"/>
      </w:pPr>
      <w:rPr>
        <w:rFonts w:ascii="Symbol" w:hAnsi="Symbol" w:hint="default"/>
      </w:rPr>
    </w:lvl>
    <w:lvl w:ilvl="1" w:tplc="8700AF50" w:tentative="1">
      <w:start w:val="1"/>
      <w:numFmt w:val="bullet"/>
      <w:lvlText w:val="o"/>
      <w:lvlJc w:val="left"/>
      <w:pPr>
        <w:ind w:left="1440" w:hanging="360"/>
      </w:pPr>
      <w:rPr>
        <w:rFonts w:ascii="Courier New" w:hAnsi="Courier New" w:cs="Courier New" w:hint="default"/>
      </w:rPr>
    </w:lvl>
    <w:lvl w:ilvl="2" w:tplc="0E48462C" w:tentative="1">
      <w:start w:val="1"/>
      <w:numFmt w:val="bullet"/>
      <w:lvlText w:val=""/>
      <w:lvlJc w:val="left"/>
      <w:pPr>
        <w:ind w:left="2160" w:hanging="360"/>
      </w:pPr>
      <w:rPr>
        <w:rFonts w:ascii="Wingdings" w:hAnsi="Wingdings" w:hint="default"/>
      </w:rPr>
    </w:lvl>
    <w:lvl w:ilvl="3" w:tplc="756889CC" w:tentative="1">
      <w:start w:val="1"/>
      <w:numFmt w:val="bullet"/>
      <w:lvlText w:val=""/>
      <w:lvlJc w:val="left"/>
      <w:pPr>
        <w:ind w:left="2880" w:hanging="360"/>
      </w:pPr>
      <w:rPr>
        <w:rFonts w:ascii="Symbol" w:hAnsi="Symbol" w:hint="default"/>
      </w:rPr>
    </w:lvl>
    <w:lvl w:ilvl="4" w:tplc="EC52B988" w:tentative="1">
      <w:start w:val="1"/>
      <w:numFmt w:val="bullet"/>
      <w:lvlText w:val="o"/>
      <w:lvlJc w:val="left"/>
      <w:pPr>
        <w:ind w:left="3600" w:hanging="360"/>
      </w:pPr>
      <w:rPr>
        <w:rFonts w:ascii="Courier New" w:hAnsi="Courier New" w:cs="Courier New" w:hint="default"/>
      </w:rPr>
    </w:lvl>
    <w:lvl w:ilvl="5" w:tplc="11228418" w:tentative="1">
      <w:start w:val="1"/>
      <w:numFmt w:val="bullet"/>
      <w:lvlText w:val=""/>
      <w:lvlJc w:val="left"/>
      <w:pPr>
        <w:ind w:left="4320" w:hanging="360"/>
      </w:pPr>
      <w:rPr>
        <w:rFonts w:ascii="Wingdings" w:hAnsi="Wingdings" w:hint="default"/>
      </w:rPr>
    </w:lvl>
    <w:lvl w:ilvl="6" w:tplc="24AC63E2" w:tentative="1">
      <w:start w:val="1"/>
      <w:numFmt w:val="bullet"/>
      <w:lvlText w:val=""/>
      <w:lvlJc w:val="left"/>
      <w:pPr>
        <w:ind w:left="5040" w:hanging="360"/>
      </w:pPr>
      <w:rPr>
        <w:rFonts w:ascii="Symbol" w:hAnsi="Symbol" w:hint="default"/>
      </w:rPr>
    </w:lvl>
    <w:lvl w:ilvl="7" w:tplc="29B699F2" w:tentative="1">
      <w:start w:val="1"/>
      <w:numFmt w:val="bullet"/>
      <w:lvlText w:val="o"/>
      <w:lvlJc w:val="left"/>
      <w:pPr>
        <w:ind w:left="5760" w:hanging="360"/>
      </w:pPr>
      <w:rPr>
        <w:rFonts w:ascii="Courier New" w:hAnsi="Courier New" w:cs="Courier New" w:hint="default"/>
      </w:rPr>
    </w:lvl>
    <w:lvl w:ilvl="8" w:tplc="4E4E7E92" w:tentative="1">
      <w:start w:val="1"/>
      <w:numFmt w:val="bullet"/>
      <w:lvlText w:val=""/>
      <w:lvlJc w:val="left"/>
      <w:pPr>
        <w:ind w:left="6480" w:hanging="360"/>
      </w:pPr>
      <w:rPr>
        <w:rFonts w:ascii="Wingdings" w:hAnsi="Wingdings" w:hint="default"/>
      </w:rPr>
    </w:lvl>
  </w:abstractNum>
  <w:abstractNum w:abstractNumId="1" w15:restartNumberingAfterBreak="0">
    <w:nsid w:val="106C2C7D"/>
    <w:multiLevelType w:val="hybridMultilevel"/>
    <w:tmpl w:val="F7E48420"/>
    <w:lvl w:ilvl="0" w:tplc="98E412C2">
      <w:start w:val="1"/>
      <w:numFmt w:val="bullet"/>
      <w:lvlText w:val=""/>
      <w:lvlJc w:val="left"/>
      <w:pPr>
        <w:ind w:left="720" w:hanging="360"/>
      </w:pPr>
      <w:rPr>
        <w:rFonts w:ascii="Symbol" w:hAnsi="Symbol" w:hint="default"/>
      </w:rPr>
    </w:lvl>
    <w:lvl w:ilvl="1" w:tplc="24A08EBA" w:tentative="1">
      <w:start w:val="1"/>
      <w:numFmt w:val="bullet"/>
      <w:lvlText w:val="o"/>
      <w:lvlJc w:val="left"/>
      <w:pPr>
        <w:ind w:left="1440" w:hanging="360"/>
      </w:pPr>
      <w:rPr>
        <w:rFonts w:ascii="Courier New" w:hAnsi="Courier New" w:cs="Courier New" w:hint="default"/>
      </w:rPr>
    </w:lvl>
    <w:lvl w:ilvl="2" w:tplc="FAFEA738" w:tentative="1">
      <w:start w:val="1"/>
      <w:numFmt w:val="bullet"/>
      <w:lvlText w:val=""/>
      <w:lvlJc w:val="left"/>
      <w:pPr>
        <w:ind w:left="2160" w:hanging="360"/>
      </w:pPr>
      <w:rPr>
        <w:rFonts w:ascii="Wingdings" w:hAnsi="Wingdings" w:hint="default"/>
      </w:rPr>
    </w:lvl>
    <w:lvl w:ilvl="3" w:tplc="C1A46116" w:tentative="1">
      <w:start w:val="1"/>
      <w:numFmt w:val="bullet"/>
      <w:lvlText w:val=""/>
      <w:lvlJc w:val="left"/>
      <w:pPr>
        <w:ind w:left="2880" w:hanging="360"/>
      </w:pPr>
      <w:rPr>
        <w:rFonts w:ascii="Symbol" w:hAnsi="Symbol" w:hint="default"/>
      </w:rPr>
    </w:lvl>
    <w:lvl w:ilvl="4" w:tplc="F5B0EC94" w:tentative="1">
      <w:start w:val="1"/>
      <w:numFmt w:val="bullet"/>
      <w:lvlText w:val="o"/>
      <w:lvlJc w:val="left"/>
      <w:pPr>
        <w:ind w:left="3600" w:hanging="360"/>
      </w:pPr>
      <w:rPr>
        <w:rFonts w:ascii="Courier New" w:hAnsi="Courier New" w:cs="Courier New" w:hint="default"/>
      </w:rPr>
    </w:lvl>
    <w:lvl w:ilvl="5" w:tplc="7AA46A2A" w:tentative="1">
      <w:start w:val="1"/>
      <w:numFmt w:val="bullet"/>
      <w:lvlText w:val=""/>
      <w:lvlJc w:val="left"/>
      <w:pPr>
        <w:ind w:left="4320" w:hanging="360"/>
      </w:pPr>
      <w:rPr>
        <w:rFonts w:ascii="Wingdings" w:hAnsi="Wingdings" w:hint="default"/>
      </w:rPr>
    </w:lvl>
    <w:lvl w:ilvl="6" w:tplc="50B0CE42" w:tentative="1">
      <w:start w:val="1"/>
      <w:numFmt w:val="bullet"/>
      <w:lvlText w:val=""/>
      <w:lvlJc w:val="left"/>
      <w:pPr>
        <w:ind w:left="5040" w:hanging="360"/>
      </w:pPr>
      <w:rPr>
        <w:rFonts w:ascii="Symbol" w:hAnsi="Symbol" w:hint="default"/>
      </w:rPr>
    </w:lvl>
    <w:lvl w:ilvl="7" w:tplc="5DE44DE2" w:tentative="1">
      <w:start w:val="1"/>
      <w:numFmt w:val="bullet"/>
      <w:lvlText w:val="o"/>
      <w:lvlJc w:val="left"/>
      <w:pPr>
        <w:ind w:left="5760" w:hanging="360"/>
      </w:pPr>
      <w:rPr>
        <w:rFonts w:ascii="Courier New" w:hAnsi="Courier New" w:cs="Courier New" w:hint="default"/>
      </w:rPr>
    </w:lvl>
    <w:lvl w:ilvl="8" w:tplc="3A60FCC4" w:tentative="1">
      <w:start w:val="1"/>
      <w:numFmt w:val="bullet"/>
      <w:lvlText w:val=""/>
      <w:lvlJc w:val="left"/>
      <w:pPr>
        <w:ind w:left="6480" w:hanging="360"/>
      </w:pPr>
      <w:rPr>
        <w:rFonts w:ascii="Wingdings" w:hAnsi="Wingdings" w:hint="default"/>
      </w:rPr>
    </w:lvl>
  </w:abstractNum>
  <w:abstractNum w:abstractNumId="2" w15:restartNumberingAfterBreak="0">
    <w:nsid w:val="11575D2B"/>
    <w:multiLevelType w:val="hybridMultilevel"/>
    <w:tmpl w:val="EB3CF0C0"/>
    <w:lvl w:ilvl="0" w:tplc="FD0C3B5C">
      <w:start w:val="1"/>
      <w:numFmt w:val="bullet"/>
      <w:lvlText w:val=""/>
      <w:lvlJc w:val="left"/>
      <w:pPr>
        <w:ind w:left="720" w:hanging="360"/>
      </w:pPr>
      <w:rPr>
        <w:rFonts w:ascii="Symbol" w:hAnsi="Symbol" w:hint="default"/>
      </w:rPr>
    </w:lvl>
    <w:lvl w:ilvl="1" w:tplc="C0D2A884" w:tentative="1">
      <w:start w:val="1"/>
      <w:numFmt w:val="bullet"/>
      <w:lvlText w:val="o"/>
      <w:lvlJc w:val="left"/>
      <w:pPr>
        <w:ind w:left="1440" w:hanging="360"/>
      </w:pPr>
      <w:rPr>
        <w:rFonts w:ascii="Courier New" w:hAnsi="Courier New" w:cs="Courier New" w:hint="default"/>
      </w:rPr>
    </w:lvl>
    <w:lvl w:ilvl="2" w:tplc="4CAE0B34" w:tentative="1">
      <w:start w:val="1"/>
      <w:numFmt w:val="bullet"/>
      <w:lvlText w:val=""/>
      <w:lvlJc w:val="left"/>
      <w:pPr>
        <w:ind w:left="2160" w:hanging="360"/>
      </w:pPr>
      <w:rPr>
        <w:rFonts w:ascii="Wingdings" w:hAnsi="Wingdings" w:hint="default"/>
      </w:rPr>
    </w:lvl>
    <w:lvl w:ilvl="3" w:tplc="3A820418" w:tentative="1">
      <w:start w:val="1"/>
      <w:numFmt w:val="bullet"/>
      <w:lvlText w:val=""/>
      <w:lvlJc w:val="left"/>
      <w:pPr>
        <w:ind w:left="2880" w:hanging="360"/>
      </w:pPr>
      <w:rPr>
        <w:rFonts w:ascii="Symbol" w:hAnsi="Symbol" w:hint="default"/>
      </w:rPr>
    </w:lvl>
    <w:lvl w:ilvl="4" w:tplc="523C5558" w:tentative="1">
      <w:start w:val="1"/>
      <w:numFmt w:val="bullet"/>
      <w:lvlText w:val="o"/>
      <w:lvlJc w:val="left"/>
      <w:pPr>
        <w:ind w:left="3600" w:hanging="360"/>
      </w:pPr>
      <w:rPr>
        <w:rFonts w:ascii="Courier New" w:hAnsi="Courier New" w:cs="Courier New" w:hint="default"/>
      </w:rPr>
    </w:lvl>
    <w:lvl w:ilvl="5" w:tplc="81229B24" w:tentative="1">
      <w:start w:val="1"/>
      <w:numFmt w:val="bullet"/>
      <w:lvlText w:val=""/>
      <w:lvlJc w:val="left"/>
      <w:pPr>
        <w:ind w:left="4320" w:hanging="360"/>
      </w:pPr>
      <w:rPr>
        <w:rFonts w:ascii="Wingdings" w:hAnsi="Wingdings" w:hint="default"/>
      </w:rPr>
    </w:lvl>
    <w:lvl w:ilvl="6" w:tplc="53E8407C" w:tentative="1">
      <w:start w:val="1"/>
      <w:numFmt w:val="bullet"/>
      <w:lvlText w:val=""/>
      <w:lvlJc w:val="left"/>
      <w:pPr>
        <w:ind w:left="5040" w:hanging="360"/>
      </w:pPr>
      <w:rPr>
        <w:rFonts w:ascii="Symbol" w:hAnsi="Symbol" w:hint="default"/>
      </w:rPr>
    </w:lvl>
    <w:lvl w:ilvl="7" w:tplc="3C841BC0" w:tentative="1">
      <w:start w:val="1"/>
      <w:numFmt w:val="bullet"/>
      <w:lvlText w:val="o"/>
      <w:lvlJc w:val="left"/>
      <w:pPr>
        <w:ind w:left="5760" w:hanging="360"/>
      </w:pPr>
      <w:rPr>
        <w:rFonts w:ascii="Courier New" w:hAnsi="Courier New" w:cs="Courier New" w:hint="default"/>
      </w:rPr>
    </w:lvl>
    <w:lvl w:ilvl="8" w:tplc="F7C60612" w:tentative="1">
      <w:start w:val="1"/>
      <w:numFmt w:val="bullet"/>
      <w:lvlText w:val=""/>
      <w:lvlJc w:val="left"/>
      <w:pPr>
        <w:ind w:left="6480" w:hanging="360"/>
      </w:pPr>
      <w:rPr>
        <w:rFonts w:ascii="Wingdings" w:hAnsi="Wingdings" w:hint="default"/>
      </w:rPr>
    </w:lvl>
  </w:abstractNum>
  <w:abstractNum w:abstractNumId="3" w15:restartNumberingAfterBreak="0">
    <w:nsid w:val="22D44A46"/>
    <w:multiLevelType w:val="hybridMultilevel"/>
    <w:tmpl w:val="1F428D62"/>
    <w:lvl w:ilvl="0" w:tplc="86584C0A">
      <w:start w:val="1"/>
      <w:numFmt w:val="bullet"/>
      <w:lvlText w:val=""/>
      <w:lvlJc w:val="left"/>
      <w:pPr>
        <w:ind w:left="720" w:hanging="360"/>
      </w:pPr>
      <w:rPr>
        <w:rFonts w:ascii="Symbol" w:hAnsi="Symbol" w:hint="default"/>
      </w:rPr>
    </w:lvl>
    <w:lvl w:ilvl="1" w:tplc="6BDC6C82" w:tentative="1">
      <w:start w:val="1"/>
      <w:numFmt w:val="bullet"/>
      <w:lvlText w:val="o"/>
      <w:lvlJc w:val="left"/>
      <w:pPr>
        <w:ind w:left="1440" w:hanging="360"/>
      </w:pPr>
      <w:rPr>
        <w:rFonts w:ascii="Courier New" w:hAnsi="Courier New" w:cs="Courier New" w:hint="default"/>
      </w:rPr>
    </w:lvl>
    <w:lvl w:ilvl="2" w:tplc="1C3ECE96" w:tentative="1">
      <w:start w:val="1"/>
      <w:numFmt w:val="bullet"/>
      <w:lvlText w:val=""/>
      <w:lvlJc w:val="left"/>
      <w:pPr>
        <w:ind w:left="2160" w:hanging="360"/>
      </w:pPr>
      <w:rPr>
        <w:rFonts w:ascii="Wingdings" w:hAnsi="Wingdings" w:hint="default"/>
      </w:rPr>
    </w:lvl>
    <w:lvl w:ilvl="3" w:tplc="C97C1986" w:tentative="1">
      <w:start w:val="1"/>
      <w:numFmt w:val="bullet"/>
      <w:lvlText w:val=""/>
      <w:lvlJc w:val="left"/>
      <w:pPr>
        <w:ind w:left="2880" w:hanging="360"/>
      </w:pPr>
      <w:rPr>
        <w:rFonts w:ascii="Symbol" w:hAnsi="Symbol" w:hint="default"/>
      </w:rPr>
    </w:lvl>
    <w:lvl w:ilvl="4" w:tplc="7BCE0B9E" w:tentative="1">
      <w:start w:val="1"/>
      <w:numFmt w:val="bullet"/>
      <w:lvlText w:val="o"/>
      <w:lvlJc w:val="left"/>
      <w:pPr>
        <w:ind w:left="3600" w:hanging="360"/>
      </w:pPr>
      <w:rPr>
        <w:rFonts w:ascii="Courier New" w:hAnsi="Courier New" w:cs="Courier New" w:hint="default"/>
      </w:rPr>
    </w:lvl>
    <w:lvl w:ilvl="5" w:tplc="2DB0485E" w:tentative="1">
      <w:start w:val="1"/>
      <w:numFmt w:val="bullet"/>
      <w:lvlText w:val=""/>
      <w:lvlJc w:val="left"/>
      <w:pPr>
        <w:ind w:left="4320" w:hanging="360"/>
      </w:pPr>
      <w:rPr>
        <w:rFonts w:ascii="Wingdings" w:hAnsi="Wingdings" w:hint="default"/>
      </w:rPr>
    </w:lvl>
    <w:lvl w:ilvl="6" w:tplc="9A90F3AE" w:tentative="1">
      <w:start w:val="1"/>
      <w:numFmt w:val="bullet"/>
      <w:lvlText w:val=""/>
      <w:lvlJc w:val="left"/>
      <w:pPr>
        <w:ind w:left="5040" w:hanging="360"/>
      </w:pPr>
      <w:rPr>
        <w:rFonts w:ascii="Symbol" w:hAnsi="Symbol" w:hint="default"/>
      </w:rPr>
    </w:lvl>
    <w:lvl w:ilvl="7" w:tplc="13C4B324" w:tentative="1">
      <w:start w:val="1"/>
      <w:numFmt w:val="bullet"/>
      <w:lvlText w:val="o"/>
      <w:lvlJc w:val="left"/>
      <w:pPr>
        <w:ind w:left="5760" w:hanging="360"/>
      </w:pPr>
      <w:rPr>
        <w:rFonts w:ascii="Courier New" w:hAnsi="Courier New" w:cs="Courier New" w:hint="default"/>
      </w:rPr>
    </w:lvl>
    <w:lvl w:ilvl="8" w:tplc="FAF0673C" w:tentative="1">
      <w:start w:val="1"/>
      <w:numFmt w:val="bullet"/>
      <w:lvlText w:val=""/>
      <w:lvlJc w:val="left"/>
      <w:pPr>
        <w:ind w:left="6480" w:hanging="360"/>
      </w:pPr>
      <w:rPr>
        <w:rFonts w:ascii="Wingdings" w:hAnsi="Wingdings" w:hint="default"/>
      </w:rPr>
    </w:lvl>
  </w:abstractNum>
  <w:abstractNum w:abstractNumId="4" w15:restartNumberingAfterBreak="0">
    <w:nsid w:val="399E11ED"/>
    <w:multiLevelType w:val="hybridMultilevel"/>
    <w:tmpl w:val="4CEC6FB8"/>
    <w:lvl w:ilvl="0" w:tplc="3CC6FDA6">
      <w:start w:val="1"/>
      <w:numFmt w:val="bullet"/>
      <w:lvlText w:val=""/>
      <w:lvlJc w:val="left"/>
      <w:pPr>
        <w:ind w:left="720" w:hanging="360"/>
      </w:pPr>
      <w:rPr>
        <w:rFonts w:ascii="Symbol" w:hAnsi="Symbol" w:hint="default"/>
      </w:rPr>
    </w:lvl>
    <w:lvl w:ilvl="1" w:tplc="95AC564C">
      <w:numFmt w:val="bullet"/>
      <w:lvlText w:val="•"/>
      <w:lvlJc w:val="left"/>
      <w:pPr>
        <w:ind w:left="1440" w:hanging="360"/>
      </w:pPr>
      <w:rPr>
        <w:rFonts w:ascii="TT3CB092o00" w:eastAsia="Times New Roman" w:hAnsi="TT3CB092o00" w:cs="TT3CB092o00" w:hint="default"/>
      </w:rPr>
    </w:lvl>
    <w:lvl w:ilvl="2" w:tplc="1494F416" w:tentative="1">
      <w:start w:val="1"/>
      <w:numFmt w:val="bullet"/>
      <w:lvlText w:val=""/>
      <w:lvlJc w:val="left"/>
      <w:pPr>
        <w:ind w:left="2160" w:hanging="360"/>
      </w:pPr>
      <w:rPr>
        <w:rFonts w:ascii="Wingdings" w:hAnsi="Wingdings" w:hint="default"/>
      </w:rPr>
    </w:lvl>
    <w:lvl w:ilvl="3" w:tplc="762A85D0" w:tentative="1">
      <w:start w:val="1"/>
      <w:numFmt w:val="bullet"/>
      <w:lvlText w:val=""/>
      <w:lvlJc w:val="left"/>
      <w:pPr>
        <w:ind w:left="2880" w:hanging="360"/>
      </w:pPr>
      <w:rPr>
        <w:rFonts w:ascii="Symbol" w:hAnsi="Symbol" w:hint="default"/>
      </w:rPr>
    </w:lvl>
    <w:lvl w:ilvl="4" w:tplc="0AB04DCE" w:tentative="1">
      <w:start w:val="1"/>
      <w:numFmt w:val="bullet"/>
      <w:lvlText w:val="o"/>
      <w:lvlJc w:val="left"/>
      <w:pPr>
        <w:ind w:left="3600" w:hanging="360"/>
      </w:pPr>
      <w:rPr>
        <w:rFonts w:ascii="Courier New" w:hAnsi="Courier New" w:cs="Courier New" w:hint="default"/>
      </w:rPr>
    </w:lvl>
    <w:lvl w:ilvl="5" w:tplc="578052D6" w:tentative="1">
      <w:start w:val="1"/>
      <w:numFmt w:val="bullet"/>
      <w:lvlText w:val=""/>
      <w:lvlJc w:val="left"/>
      <w:pPr>
        <w:ind w:left="4320" w:hanging="360"/>
      </w:pPr>
      <w:rPr>
        <w:rFonts w:ascii="Wingdings" w:hAnsi="Wingdings" w:hint="default"/>
      </w:rPr>
    </w:lvl>
    <w:lvl w:ilvl="6" w:tplc="699059B2" w:tentative="1">
      <w:start w:val="1"/>
      <w:numFmt w:val="bullet"/>
      <w:lvlText w:val=""/>
      <w:lvlJc w:val="left"/>
      <w:pPr>
        <w:ind w:left="5040" w:hanging="360"/>
      </w:pPr>
      <w:rPr>
        <w:rFonts w:ascii="Symbol" w:hAnsi="Symbol" w:hint="default"/>
      </w:rPr>
    </w:lvl>
    <w:lvl w:ilvl="7" w:tplc="7AA0C8B0" w:tentative="1">
      <w:start w:val="1"/>
      <w:numFmt w:val="bullet"/>
      <w:lvlText w:val="o"/>
      <w:lvlJc w:val="left"/>
      <w:pPr>
        <w:ind w:left="5760" w:hanging="360"/>
      </w:pPr>
      <w:rPr>
        <w:rFonts w:ascii="Courier New" w:hAnsi="Courier New" w:cs="Courier New" w:hint="default"/>
      </w:rPr>
    </w:lvl>
    <w:lvl w:ilvl="8" w:tplc="7E146856" w:tentative="1">
      <w:start w:val="1"/>
      <w:numFmt w:val="bullet"/>
      <w:lvlText w:val=""/>
      <w:lvlJc w:val="left"/>
      <w:pPr>
        <w:ind w:left="6480" w:hanging="360"/>
      </w:pPr>
      <w:rPr>
        <w:rFonts w:ascii="Wingdings" w:hAnsi="Wingdings" w:hint="default"/>
      </w:rPr>
    </w:lvl>
  </w:abstractNum>
  <w:abstractNum w:abstractNumId="5" w15:restartNumberingAfterBreak="0">
    <w:nsid w:val="4A7A7F4C"/>
    <w:multiLevelType w:val="hybridMultilevel"/>
    <w:tmpl w:val="AF945822"/>
    <w:lvl w:ilvl="0" w:tplc="D354DEC4">
      <w:start w:val="1"/>
      <w:numFmt w:val="bullet"/>
      <w:lvlText w:val=""/>
      <w:lvlJc w:val="left"/>
      <w:pPr>
        <w:ind w:left="720" w:hanging="360"/>
      </w:pPr>
      <w:rPr>
        <w:rFonts w:ascii="Wingdings" w:hAnsi="Wingdings" w:hint="default"/>
      </w:rPr>
    </w:lvl>
    <w:lvl w:ilvl="1" w:tplc="C3D07372" w:tentative="1">
      <w:start w:val="1"/>
      <w:numFmt w:val="bullet"/>
      <w:lvlText w:val="o"/>
      <w:lvlJc w:val="left"/>
      <w:pPr>
        <w:ind w:left="1440" w:hanging="360"/>
      </w:pPr>
      <w:rPr>
        <w:rFonts w:ascii="Courier New" w:hAnsi="Courier New" w:cs="Courier New" w:hint="default"/>
      </w:rPr>
    </w:lvl>
    <w:lvl w:ilvl="2" w:tplc="53AC5DC2" w:tentative="1">
      <w:start w:val="1"/>
      <w:numFmt w:val="bullet"/>
      <w:lvlText w:val=""/>
      <w:lvlJc w:val="left"/>
      <w:pPr>
        <w:ind w:left="2160" w:hanging="360"/>
      </w:pPr>
      <w:rPr>
        <w:rFonts w:ascii="Wingdings" w:hAnsi="Wingdings" w:hint="default"/>
      </w:rPr>
    </w:lvl>
    <w:lvl w:ilvl="3" w:tplc="682248AC" w:tentative="1">
      <w:start w:val="1"/>
      <w:numFmt w:val="bullet"/>
      <w:lvlText w:val=""/>
      <w:lvlJc w:val="left"/>
      <w:pPr>
        <w:ind w:left="2880" w:hanging="360"/>
      </w:pPr>
      <w:rPr>
        <w:rFonts w:ascii="Symbol" w:hAnsi="Symbol" w:hint="default"/>
      </w:rPr>
    </w:lvl>
    <w:lvl w:ilvl="4" w:tplc="4F3E568E" w:tentative="1">
      <w:start w:val="1"/>
      <w:numFmt w:val="bullet"/>
      <w:lvlText w:val="o"/>
      <w:lvlJc w:val="left"/>
      <w:pPr>
        <w:ind w:left="3600" w:hanging="360"/>
      </w:pPr>
      <w:rPr>
        <w:rFonts w:ascii="Courier New" w:hAnsi="Courier New" w:cs="Courier New" w:hint="default"/>
      </w:rPr>
    </w:lvl>
    <w:lvl w:ilvl="5" w:tplc="09C29B80" w:tentative="1">
      <w:start w:val="1"/>
      <w:numFmt w:val="bullet"/>
      <w:lvlText w:val=""/>
      <w:lvlJc w:val="left"/>
      <w:pPr>
        <w:ind w:left="4320" w:hanging="360"/>
      </w:pPr>
      <w:rPr>
        <w:rFonts w:ascii="Wingdings" w:hAnsi="Wingdings" w:hint="default"/>
      </w:rPr>
    </w:lvl>
    <w:lvl w:ilvl="6" w:tplc="17988966" w:tentative="1">
      <w:start w:val="1"/>
      <w:numFmt w:val="bullet"/>
      <w:lvlText w:val=""/>
      <w:lvlJc w:val="left"/>
      <w:pPr>
        <w:ind w:left="5040" w:hanging="360"/>
      </w:pPr>
      <w:rPr>
        <w:rFonts w:ascii="Symbol" w:hAnsi="Symbol" w:hint="default"/>
      </w:rPr>
    </w:lvl>
    <w:lvl w:ilvl="7" w:tplc="9A0E7906" w:tentative="1">
      <w:start w:val="1"/>
      <w:numFmt w:val="bullet"/>
      <w:lvlText w:val="o"/>
      <w:lvlJc w:val="left"/>
      <w:pPr>
        <w:ind w:left="5760" w:hanging="360"/>
      </w:pPr>
      <w:rPr>
        <w:rFonts w:ascii="Courier New" w:hAnsi="Courier New" w:cs="Courier New" w:hint="default"/>
      </w:rPr>
    </w:lvl>
    <w:lvl w:ilvl="8" w:tplc="7DB2975C" w:tentative="1">
      <w:start w:val="1"/>
      <w:numFmt w:val="bullet"/>
      <w:lvlText w:val=""/>
      <w:lvlJc w:val="left"/>
      <w:pPr>
        <w:ind w:left="6480" w:hanging="360"/>
      </w:pPr>
      <w:rPr>
        <w:rFonts w:ascii="Wingdings" w:hAnsi="Wingdings" w:hint="default"/>
      </w:rPr>
    </w:lvl>
  </w:abstractNum>
  <w:abstractNum w:abstractNumId="6" w15:restartNumberingAfterBreak="0">
    <w:nsid w:val="4DE57CCA"/>
    <w:multiLevelType w:val="hybridMultilevel"/>
    <w:tmpl w:val="52644F3A"/>
    <w:lvl w:ilvl="0" w:tplc="A2CC1F86">
      <w:start w:val="1"/>
      <w:numFmt w:val="bullet"/>
      <w:lvlText w:val=""/>
      <w:lvlJc w:val="left"/>
      <w:pPr>
        <w:ind w:left="720" w:hanging="360"/>
      </w:pPr>
      <w:rPr>
        <w:rFonts w:ascii="Symbol" w:hAnsi="Symbol" w:hint="default"/>
      </w:rPr>
    </w:lvl>
    <w:lvl w:ilvl="1" w:tplc="DCFA14EC" w:tentative="1">
      <w:start w:val="1"/>
      <w:numFmt w:val="bullet"/>
      <w:lvlText w:val="o"/>
      <w:lvlJc w:val="left"/>
      <w:pPr>
        <w:ind w:left="1440" w:hanging="360"/>
      </w:pPr>
      <w:rPr>
        <w:rFonts w:ascii="Courier New" w:hAnsi="Courier New" w:cs="Courier New" w:hint="default"/>
      </w:rPr>
    </w:lvl>
    <w:lvl w:ilvl="2" w:tplc="13F881B4" w:tentative="1">
      <w:start w:val="1"/>
      <w:numFmt w:val="bullet"/>
      <w:lvlText w:val=""/>
      <w:lvlJc w:val="left"/>
      <w:pPr>
        <w:ind w:left="2160" w:hanging="360"/>
      </w:pPr>
      <w:rPr>
        <w:rFonts w:ascii="Wingdings" w:hAnsi="Wingdings" w:hint="default"/>
      </w:rPr>
    </w:lvl>
    <w:lvl w:ilvl="3" w:tplc="710A0F3A" w:tentative="1">
      <w:start w:val="1"/>
      <w:numFmt w:val="bullet"/>
      <w:lvlText w:val=""/>
      <w:lvlJc w:val="left"/>
      <w:pPr>
        <w:ind w:left="2880" w:hanging="360"/>
      </w:pPr>
      <w:rPr>
        <w:rFonts w:ascii="Symbol" w:hAnsi="Symbol" w:hint="default"/>
      </w:rPr>
    </w:lvl>
    <w:lvl w:ilvl="4" w:tplc="607E27DC" w:tentative="1">
      <w:start w:val="1"/>
      <w:numFmt w:val="bullet"/>
      <w:lvlText w:val="o"/>
      <w:lvlJc w:val="left"/>
      <w:pPr>
        <w:ind w:left="3600" w:hanging="360"/>
      </w:pPr>
      <w:rPr>
        <w:rFonts w:ascii="Courier New" w:hAnsi="Courier New" w:cs="Courier New" w:hint="default"/>
      </w:rPr>
    </w:lvl>
    <w:lvl w:ilvl="5" w:tplc="8EF61990" w:tentative="1">
      <w:start w:val="1"/>
      <w:numFmt w:val="bullet"/>
      <w:lvlText w:val=""/>
      <w:lvlJc w:val="left"/>
      <w:pPr>
        <w:ind w:left="4320" w:hanging="360"/>
      </w:pPr>
      <w:rPr>
        <w:rFonts w:ascii="Wingdings" w:hAnsi="Wingdings" w:hint="default"/>
      </w:rPr>
    </w:lvl>
    <w:lvl w:ilvl="6" w:tplc="31760364" w:tentative="1">
      <w:start w:val="1"/>
      <w:numFmt w:val="bullet"/>
      <w:lvlText w:val=""/>
      <w:lvlJc w:val="left"/>
      <w:pPr>
        <w:ind w:left="5040" w:hanging="360"/>
      </w:pPr>
      <w:rPr>
        <w:rFonts w:ascii="Symbol" w:hAnsi="Symbol" w:hint="default"/>
      </w:rPr>
    </w:lvl>
    <w:lvl w:ilvl="7" w:tplc="6674070A" w:tentative="1">
      <w:start w:val="1"/>
      <w:numFmt w:val="bullet"/>
      <w:lvlText w:val="o"/>
      <w:lvlJc w:val="left"/>
      <w:pPr>
        <w:ind w:left="5760" w:hanging="360"/>
      </w:pPr>
      <w:rPr>
        <w:rFonts w:ascii="Courier New" w:hAnsi="Courier New" w:cs="Courier New" w:hint="default"/>
      </w:rPr>
    </w:lvl>
    <w:lvl w:ilvl="8" w:tplc="4962A82A" w:tentative="1">
      <w:start w:val="1"/>
      <w:numFmt w:val="bullet"/>
      <w:lvlText w:val=""/>
      <w:lvlJc w:val="left"/>
      <w:pPr>
        <w:ind w:left="6480" w:hanging="360"/>
      </w:pPr>
      <w:rPr>
        <w:rFonts w:ascii="Wingdings" w:hAnsi="Wingdings" w:hint="default"/>
      </w:rPr>
    </w:lvl>
  </w:abstractNum>
  <w:abstractNum w:abstractNumId="7" w15:restartNumberingAfterBreak="0">
    <w:nsid w:val="4FF47E6E"/>
    <w:multiLevelType w:val="hybridMultilevel"/>
    <w:tmpl w:val="41DCE580"/>
    <w:lvl w:ilvl="0" w:tplc="A288ACD0">
      <w:start w:val="1"/>
      <w:numFmt w:val="bullet"/>
      <w:lvlText w:val=""/>
      <w:lvlJc w:val="left"/>
      <w:pPr>
        <w:ind w:left="792" w:hanging="360"/>
      </w:pPr>
      <w:rPr>
        <w:rFonts w:ascii="Symbol" w:hAnsi="Symbol" w:hint="default"/>
      </w:rPr>
    </w:lvl>
    <w:lvl w:ilvl="1" w:tplc="3DC2CB62" w:tentative="1">
      <w:start w:val="1"/>
      <w:numFmt w:val="bullet"/>
      <w:lvlText w:val="o"/>
      <w:lvlJc w:val="left"/>
      <w:pPr>
        <w:ind w:left="1512" w:hanging="360"/>
      </w:pPr>
      <w:rPr>
        <w:rFonts w:ascii="Courier New" w:hAnsi="Courier New" w:cs="Courier New" w:hint="default"/>
      </w:rPr>
    </w:lvl>
    <w:lvl w:ilvl="2" w:tplc="02B2D11A" w:tentative="1">
      <w:start w:val="1"/>
      <w:numFmt w:val="bullet"/>
      <w:lvlText w:val=""/>
      <w:lvlJc w:val="left"/>
      <w:pPr>
        <w:ind w:left="2232" w:hanging="360"/>
      </w:pPr>
      <w:rPr>
        <w:rFonts w:ascii="Wingdings" w:hAnsi="Wingdings" w:hint="default"/>
      </w:rPr>
    </w:lvl>
    <w:lvl w:ilvl="3" w:tplc="5DC484E6" w:tentative="1">
      <w:start w:val="1"/>
      <w:numFmt w:val="bullet"/>
      <w:lvlText w:val=""/>
      <w:lvlJc w:val="left"/>
      <w:pPr>
        <w:ind w:left="2952" w:hanging="360"/>
      </w:pPr>
      <w:rPr>
        <w:rFonts w:ascii="Symbol" w:hAnsi="Symbol" w:hint="default"/>
      </w:rPr>
    </w:lvl>
    <w:lvl w:ilvl="4" w:tplc="154EAB72" w:tentative="1">
      <w:start w:val="1"/>
      <w:numFmt w:val="bullet"/>
      <w:lvlText w:val="o"/>
      <w:lvlJc w:val="left"/>
      <w:pPr>
        <w:ind w:left="3672" w:hanging="360"/>
      </w:pPr>
      <w:rPr>
        <w:rFonts w:ascii="Courier New" w:hAnsi="Courier New" w:cs="Courier New" w:hint="default"/>
      </w:rPr>
    </w:lvl>
    <w:lvl w:ilvl="5" w:tplc="AF1A27F2" w:tentative="1">
      <w:start w:val="1"/>
      <w:numFmt w:val="bullet"/>
      <w:lvlText w:val=""/>
      <w:lvlJc w:val="left"/>
      <w:pPr>
        <w:ind w:left="4392" w:hanging="360"/>
      </w:pPr>
      <w:rPr>
        <w:rFonts w:ascii="Wingdings" w:hAnsi="Wingdings" w:hint="default"/>
      </w:rPr>
    </w:lvl>
    <w:lvl w:ilvl="6" w:tplc="FADA3E96" w:tentative="1">
      <w:start w:val="1"/>
      <w:numFmt w:val="bullet"/>
      <w:lvlText w:val=""/>
      <w:lvlJc w:val="left"/>
      <w:pPr>
        <w:ind w:left="5112" w:hanging="360"/>
      </w:pPr>
      <w:rPr>
        <w:rFonts w:ascii="Symbol" w:hAnsi="Symbol" w:hint="default"/>
      </w:rPr>
    </w:lvl>
    <w:lvl w:ilvl="7" w:tplc="5A90D54E" w:tentative="1">
      <w:start w:val="1"/>
      <w:numFmt w:val="bullet"/>
      <w:lvlText w:val="o"/>
      <w:lvlJc w:val="left"/>
      <w:pPr>
        <w:ind w:left="5832" w:hanging="360"/>
      </w:pPr>
      <w:rPr>
        <w:rFonts w:ascii="Courier New" w:hAnsi="Courier New" w:cs="Courier New" w:hint="default"/>
      </w:rPr>
    </w:lvl>
    <w:lvl w:ilvl="8" w:tplc="9E2EC6C2" w:tentative="1">
      <w:start w:val="1"/>
      <w:numFmt w:val="bullet"/>
      <w:lvlText w:val=""/>
      <w:lvlJc w:val="left"/>
      <w:pPr>
        <w:ind w:left="6552" w:hanging="360"/>
      </w:pPr>
      <w:rPr>
        <w:rFonts w:ascii="Wingdings" w:hAnsi="Wingdings" w:hint="default"/>
      </w:rPr>
    </w:lvl>
  </w:abstractNum>
  <w:abstractNum w:abstractNumId="8" w15:restartNumberingAfterBreak="0">
    <w:nsid w:val="603C1632"/>
    <w:multiLevelType w:val="hybridMultilevel"/>
    <w:tmpl w:val="46E2CE4A"/>
    <w:lvl w:ilvl="0" w:tplc="2F54FC00">
      <w:start w:val="1"/>
      <w:numFmt w:val="bullet"/>
      <w:lvlText w:val=""/>
      <w:lvlJc w:val="left"/>
      <w:pPr>
        <w:ind w:left="720" w:hanging="360"/>
      </w:pPr>
      <w:rPr>
        <w:rFonts w:ascii="Symbol" w:hAnsi="Symbol" w:hint="default"/>
      </w:rPr>
    </w:lvl>
    <w:lvl w:ilvl="1" w:tplc="339C3BF4" w:tentative="1">
      <w:start w:val="1"/>
      <w:numFmt w:val="bullet"/>
      <w:lvlText w:val="o"/>
      <w:lvlJc w:val="left"/>
      <w:pPr>
        <w:ind w:left="1440" w:hanging="360"/>
      </w:pPr>
      <w:rPr>
        <w:rFonts w:ascii="Courier New" w:hAnsi="Courier New" w:cs="Courier New" w:hint="default"/>
      </w:rPr>
    </w:lvl>
    <w:lvl w:ilvl="2" w:tplc="7E7CDA86" w:tentative="1">
      <w:start w:val="1"/>
      <w:numFmt w:val="bullet"/>
      <w:lvlText w:val=""/>
      <w:lvlJc w:val="left"/>
      <w:pPr>
        <w:ind w:left="2160" w:hanging="360"/>
      </w:pPr>
      <w:rPr>
        <w:rFonts w:ascii="Wingdings" w:hAnsi="Wingdings" w:hint="default"/>
      </w:rPr>
    </w:lvl>
    <w:lvl w:ilvl="3" w:tplc="E3F23D46" w:tentative="1">
      <w:start w:val="1"/>
      <w:numFmt w:val="bullet"/>
      <w:lvlText w:val=""/>
      <w:lvlJc w:val="left"/>
      <w:pPr>
        <w:ind w:left="2880" w:hanging="360"/>
      </w:pPr>
      <w:rPr>
        <w:rFonts w:ascii="Symbol" w:hAnsi="Symbol" w:hint="default"/>
      </w:rPr>
    </w:lvl>
    <w:lvl w:ilvl="4" w:tplc="29921DE2" w:tentative="1">
      <w:start w:val="1"/>
      <w:numFmt w:val="bullet"/>
      <w:lvlText w:val="o"/>
      <w:lvlJc w:val="left"/>
      <w:pPr>
        <w:ind w:left="3600" w:hanging="360"/>
      </w:pPr>
      <w:rPr>
        <w:rFonts w:ascii="Courier New" w:hAnsi="Courier New" w:cs="Courier New" w:hint="default"/>
      </w:rPr>
    </w:lvl>
    <w:lvl w:ilvl="5" w:tplc="B5483DB8" w:tentative="1">
      <w:start w:val="1"/>
      <w:numFmt w:val="bullet"/>
      <w:lvlText w:val=""/>
      <w:lvlJc w:val="left"/>
      <w:pPr>
        <w:ind w:left="4320" w:hanging="360"/>
      </w:pPr>
      <w:rPr>
        <w:rFonts w:ascii="Wingdings" w:hAnsi="Wingdings" w:hint="default"/>
      </w:rPr>
    </w:lvl>
    <w:lvl w:ilvl="6" w:tplc="1BCA8158" w:tentative="1">
      <w:start w:val="1"/>
      <w:numFmt w:val="bullet"/>
      <w:lvlText w:val=""/>
      <w:lvlJc w:val="left"/>
      <w:pPr>
        <w:ind w:left="5040" w:hanging="360"/>
      </w:pPr>
      <w:rPr>
        <w:rFonts w:ascii="Symbol" w:hAnsi="Symbol" w:hint="default"/>
      </w:rPr>
    </w:lvl>
    <w:lvl w:ilvl="7" w:tplc="8BC8E09E" w:tentative="1">
      <w:start w:val="1"/>
      <w:numFmt w:val="bullet"/>
      <w:lvlText w:val="o"/>
      <w:lvlJc w:val="left"/>
      <w:pPr>
        <w:ind w:left="5760" w:hanging="360"/>
      </w:pPr>
      <w:rPr>
        <w:rFonts w:ascii="Courier New" w:hAnsi="Courier New" w:cs="Courier New" w:hint="default"/>
      </w:rPr>
    </w:lvl>
    <w:lvl w:ilvl="8" w:tplc="AD62284C" w:tentative="1">
      <w:start w:val="1"/>
      <w:numFmt w:val="bullet"/>
      <w:lvlText w:val=""/>
      <w:lvlJc w:val="left"/>
      <w:pPr>
        <w:ind w:left="6480" w:hanging="360"/>
      </w:pPr>
      <w:rPr>
        <w:rFonts w:ascii="Wingdings" w:hAnsi="Wingdings" w:hint="default"/>
      </w:rPr>
    </w:lvl>
  </w:abstractNum>
  <w:abstractNum w:abstractNumId="9" w15:restartNumberingAfterBreak="0">
    <w:nsid w:val="65B22BDE"/>
    <w:multiLevelType w:val="hybridMultilevel"/>
    <w:tmpl w:val="45AAE3A4"/>
    <w:lvl w:ilvl="0" w:tplc="247C25D6">
      <w:start w:val="1"/>
      <w:numFmt w:val="bullet"/>
      <w:lvlText w:val=""/>
      <w:lvlJc w:val="left"/>
      <w:pPr>
        <w:ind w:left="720" w:hanging="360"/>
      </w:pPr>
      <w:rPr>
        <w:rFonts w:ascii="Symbol" w:hAnsi="Symbol" w:hint="default"/>
      </w:rPr>
    </w:lvl>
    <w:lvl w:ilvl="1" w:tplc="DAF0D572" w:tentative="1">
      <w:start w:val="1"/>
      <w:numFmt w:val="bullet"/>
      <w:lvlText w:val="o"/>
      <w:lvlJc w:val="left"/>
      <w:pPr>
        <w:ind w:left="1440" w:hanging="360"/>
      </w:pPr>
      <w:rPr>
        <w:rFonts w:ascii="Courier New" w:hAnsi="Courier New" w:cs="Courier New" w:hint="default"/>
      </w:rPr>
    </w:lvl>
    <w:lvl w:ilvl="2" w:tplc="ECAADC62" w:tentative="1">
      <w:start w:val="1"/>
      <w:numFmt w:val="bullet"/>
      <w:lvlText w:val=""/>
      <w:lvlJc w:val="left"/>
      <w:pPr>
        <w:ind w:left="2160" w:hanging="360"/>
      </w:pPr>
      <w:rPr>
        <w:rFonts w:ascii="Wingdings" w:hAnsi="Wingdings" w:hint="default"/>
      </w:rPr>
    </w:lvl>
    <w:lvl w:ilvl="3" w:tplc="52E456BE" w:tentative="1">
      <w:start w:val="1"/>
      <w:numFmt w:val="bullet"/>
      <w:lvlText w:val=""/>
      <w:lvlJc w:val="left"/>
      <w:pPr>
        <w:ind w:left="2880" w:hanging="360"/>
      </w:pPr>
      <w:rPr>
        <w:rFonts w:ascii="Symbol" w:hAnsi="Symbol" w:hint="default"/>
      </w:rPr>
    </w:lvl>
    <w:lvl w:ilvl="4" w:tplc="3F224F16" w:tentative="1">
      <w:start w:val="1"/>
      <w:numFmt w:val="bullet"/>
      <w:lvlText w:val="o"/>
      <w:lvlJc w:val="left"/>
      <w:pPr>
        <w:ind w:left="3600" w:hanging="360"/>
      </w:pPr>
      <w:rPr>
        <w:rFonts w:ascii="Courier New" w:hAnsi="Courier New" w:cs="Courier New" w:hint="default"/>
      </w:rPr>
    </w:lvl>
    <w:lvl w:ilvl="5" w:tplc="7256E5E8" w:tentative="1">
      <w:start w:val="1"/>
      <w:numFmt w:val="bullet"/>
      <w:lvlText w:val=""/>
      <w:lvlJc w:val="left"/>
      <w:pPr>
        <w:ind w:left="4320" w:hanging="360"/>
      </w:pPr>
      <w:rPr>
        <w:rFonts w:ascii="Wingdings" w:hAnsi="Wingdings" w:hint="default"/>
      </w:rPr>
    </w:lvl>
    <w:lvl w:ilvl="6" w:tplc="AD482890" w:tentative="1">
      <w:start w:val="1"/>
      <w:numFmt w:val="bullet"/>
      <w:lvlText w:val=""/>
      <w:lvlJc w:val="left"/>
      <w:pPr>
        <w:ind w:left="5040" w:hanging="360"/>
      </w:pPr>
      <w:rPr>
        <w:rFonts w:ascii="Symbol" w:hAnsi="Symbol" w:hint="default"/>
      </w:rPr>
    </w:lvl>
    <w:lvl w:ilvl="7" w:tplc="921CA06A" w:tentative="1">
      <w:start w:val="1"/>
      <w:numFmt w:val="bullet"/>
      <w:lvlText w:val="o"/>
      <w:lvlJc w:val="left"/>
      <w:pPr>
        <w:ind w:left="5760" w:hanging="360"/>
      </w:pPr>
      <w:rPr>
        <w:rFonts w:ascii="Courier New" w:hAnsi="Courier New" w:cs="Courier New" w:hint="default"/>
      </w:rPr>
    </w:lvl>
    <w:lvl w:ilvl="8" w:tplc="919A2792" w:tentative="1">
      <w:start w:val="1"/>
      <w:numFmt w:val="bullet"/>
      <w:lvlText w:val=""/>
      <w:lvlJc w:val="left"/>
      <w:pPr>
        <w:ind w:left="6480" w:hanging="360"/>
      </w:pPr>
      <w:rPr>
        <w:rFonts w:ascii="Wingdings" w:hAnsi="Wingdings" w:hint="default"/>
      </w:rPr>
    </w:lvl>
  </w:abstractNum>
  <w:abstractNum w:abstractNumId="10" w15:restartNumberingAfterBreak="0">
    <w:nsid w:val="6F5D1D09"/>
    <w:multiLevelType w:val="hybridMultilevel"/>
    <w:tmpl w:val="D2AA5E0A"/>
    <w:lvl w:ilvl="0" w:tplc="58FC0E8C">
      <w:start w:val="1"/>
      <w:numFmt w:val="bullet"/>
      <w:lvlText w:val=""/>
      <w:lvlJc w:val="left"/>
      <w:pPr>
        <w:ind w:left="720" w:hanging="360"/>
      </w:pPr>
      <w:rPr>
        <w:rFonts w:ascii="Symbol" w:hAnsi="Symbol" w:hint="default"/>
      </w:rPr>
    </w:lvl>
    <w:lvl w:ilvl="1" w:tplc="856E3CAA" w:tentative="1">
      <w:start w:val="1"/>
      <w:numFmt w:val="bullet"/>
      <w:lvlText w:val="o"/>
      <w:lvlJc w:val="left"/>
      <w:pPr>
        <w:ind w:left="1440" w:hanging="360"/>
      </w:pPr>
      <w:rPr>
        <w:rFonts w:ascii="Courier New" w:hAnsi="Courier New" w:cs="Courier New" w:hint="default"/>
      </w:rPr>
    </w:lvl>
    <w:lvl w:ilvl="2" w:tplc="BFA23266" w:tentative="1">
      <w:start w:val="1"/>
      <w:numFmt w:val="bullet"/>
      <w:lvlText w:val=""/>
      <w:lvlJc w:val="left"/>
      <w:pPr>
        <w:ind w:left="2160" w:hanging="360"/>
      </w:pPr>
      <w:rPr>
        <w:rFonts w:ascii="Wingdings" w:hAnsi="Wingdings" w:hint="default"/>
      </w:rPr>
    </w:lvl>
    <w:lvl w:ilvl="3" w:tplc="FF5C2864" w:tentative="1">
      <w:start w:val="1"/>
      <w:numFmt w:val="bullet"/>
      <w:lvlText w:val=""/>
      <w:lvlJc w:val="left"/>
      <w:pPr>
        <w:ind w:left="2880" w:hanging="360"/>
      </w:pPr>
      <w:rPr>
        <w:rFonts w:ascii="Symbol" w:hAnsi="Symbol" w:hint="default"/>
      </w:rPr>
    </w:lvl>
    <w:lvl w:ilvl="4" w:tplc="0E5C65B6" w:tentative="1">
      <w:start w:val="1"/>
      <w:numFmt w:val="bullet"/>
      <w:lvlText w:val="o"/>
      <w:lvlJc w:val="left"/>
      <w:pPr>
        <w:ind w:left="3600" w:hanging="360"/>
      </w:pPr>
      <w:rPr>
        <w:rFonts w:ascii="Courier New" w:hAnsi="Courier New" w:cs="Courier New" w:hint="default"/>
      </w:rPr>
    </w:lvl>
    <w:lvl w:ilvl="5" w:tplc="889A1704" w:tentative="1">
      <w:start w:val="1"/>
      <w:numFmt w:val="bullet"/>
      <w:lvlText w:val=""/>
      <w:lvlJc w:val="left"/>
      <w:pPr>
        <w:ind w:left="4320" w:hanging="360"/>
      </w:pPr>
      <w:rPr>
        <w:rFonts w:ascii="Wingdings" w:hAnsi="Wingdings" w:hint="default"/>
      </w:rPr>
    </w:lvl>
    <w:lvl w:ilvl="6" w:tplc="6DA0ECF0" w:tentative="1">
      <w:start w:val="1"/>
      <w:numFmt w:val="bullet"/>
      <w:lvlText w:val=""/>
      <w:lvlJc w:val="left"/>
      <w:pPr>
        <w:ind w:left="5040" w:hanging="360"/>
      </w:pPr>
      <w:rPr>
        <w:rFonts w:ascii="Symbol" w:hAnsi="Symbol" w:hint="default"/>
      </w:rPr>
    </w:lvl>
    <w:lvl w:ilvl="7" w:tplc="53E60000" w:tentative="1">
      <w:start w:val="1"/>
      <w:numFmt w:val="bullet"/>
      <w:lvlText w:val="o"/>
      <w:lvlJc w:val="left"/>
      <w:pPr>
        <w:ind w:left="5760" w:hanging="360"/>
      </w:pPr>
      <w:rPr>
        <w:rFonts w:ascii="Courier New" w:hAnsi="Courier New" w:cs="Courier New" w:hint="default"/>
      </w:rPr>
    </w:lvl>
    <w:lvl w:ilvl="8" w:tplc="6C42A85A" w:tentative="1">
      <w:start w:val="1"/>
      <w:numFmt w:val="bullet"/>
      <w:lvlText w:val=""/>
      <w:lvlJc w:val="left"/>
      <w:pPr>
        <w:ind w:left="6480" w:hanging="360"/>
      </w:pPr>
      <w:rPr>
        <w:rFonts w:ascii="Wingdings" w:hAnsi="Wingdings" w:hint="default"/>
      </w:rPr>
    </w:lvl>
  </w:abstractNum>
  <w:abstractNum w:abstractNumId="11" w15:restartNumberingAfterBreak="0">
    <w:nsid w:val="77164FA8"/>
    <w:multiLevelType w:val="hybridMultilevel"/>
    <w:tmpl w:val="4DB4711C"/>
    <w:lvl w:ilvl="0" w:tplc="8E4A17AA">
      <w:start w:val="1"/>
      <w:numFmt w:val="bullet"/>
      <w:lvlText w:val=""/>
      <w:lvlJc w:val="left"/>
      <w:pPr>
        <w:ind w:left="720" w:hanging="360"/>
      </w:pPr>
      <w:rPr>
        <w:rFonts w:ascii="Symbol" w:hAnsi="Symbol" w:hint="default"/>
      </w:rPr>
    </w:lvl>
    <w:lvl w:ilvl="1" w:tplc="5AE6B9DC" w:tentative="1">
      <w:start w:val="1"/>
      <w:numFmt w:val="bullet"/>
      <w:lvlText w:val="o"/>
      <w:lvlJc w:val="left"/>
      <w:pPr>
        <w:ind w:left="1440" w:hanging="360"/>
      </w:pPr>
      <w:rPr>
        <w:rFonts w:ascii="Courier New" w:hAnsi="Courier New" w:cs="Courier New" w:hint="default"/>
      </w:rPr>
    </w:lvl>
    <w:lvl w:ilvl="2" w:tplc="BA386A8A" w:tentative="1">
      <w:start w:val="1"/>
      <w:numFmt w:val="bullet"/>
      <w:lvlText w:val=""/>
      <w:lvlJc w:val="left"/>
      <w:pPr>
        <w:ind w:left="2160" w:hanging="360"/>
      </w:pPr>
      <w:rPr>
        <w:rFonts w:ascii="Wingdings" w:hAnsi="Wingdings" w:hint="default"/>
      </w:rPr>
    </w:lvl>
    <w:lvl w:ilvl="3" w:tplc="8D265C7C" w:tentative="1">
      <w:start w:val="1"/>
      <w:numFmt w:val="bullet"/>
      <w:lvlText w:val=""/>
      <w:lvlJc w:val="left"/>
      <w:pPr>
        <w:ind w:left="2880" w:hanging="360"/>
      </w:pPr>
      <w:rPr>
        <w:rFonts w:ascii="Symbol" w:hAnsi="Symbol" w:hint="default"/>
      </w:rPr>
    </w:lvl>
    <w:lvl w:ilvl="4" w:tplc="812CD200" w:tentative="1">
      <w:start w:val="1"/>
      <w:numFmt w:val="bullet"/>
      <w:lvlText w:val="o"/>
      <w:lvlJc w:val="left"/>
      <w:pPr>
        <w:ind w:left="3600" w:hanging="360"/>
      </w:pPr>
      <w:rPr>
        <w:rFonts w:ascii="Courier New" w:hAnsi="Courier New" w:cs="Courier New" w:hint="default"/>
      </w:rPr>
    </w:lvl>
    <w:lvl w:ilvl="5" w:tplc="F786785E" w:tentative="1">
      <w:start w:val="1"/>
      <w:numFmt w:val="bullet"/>
      <w:lvlText w:val=""/>
      <w:lvlJc w:val="left"/>
      <w:pPr>
        <w:ind w:left="4320" w:hanging="360"/>
      </w:pPr>
      <w:rPr>
        <w:rFonts w:ascii="Wingdings" w:hAnsi="Wingdings" w:hint="default"/>
      </w:rPr>
    </w:lvl>
    <w:lvl w:ilvl="6" w:tplc="2522E44A" w:tentative="1">
      <w:start w:val="1"/>
      <w:numFmt w:val="bullet"/>
      <w:lvlText w:val=""/>
      <w:lvlJc w:val="left"/>
      <w:pPr>
        <w:ind w:left="5040" w:hanging="360"/>
      </w:pPr>
      <w:rPr>
        <w:rFonts w:ascii="Symbol" w:hAnsi="Symbol" w:hint="default"/>
      </w:rPr>
    </w:lvl>
    <w:lvl w:ilvl="7" w:tplc="8BDA9B0C" w:tentative="1">
      <w:start w:val="1"/>
      <w:numFmt w:val="bullet"/>
      <w:lvlText w:val="o"/>
      <w:lvlJc w:val="left"/>
      <w:pPr>
        <w:ind w:left="5760" w:hanging="360"/>
      </w:pPr>
      <w:rPr>
        <w:rFonts w:ascii="Courier New" w:hAnsi="Courier New" w:cs="Courier New" w:hint="default"/>
      </w:rPr>
    </w:lvl>
    <w:lvl w:ilvl="8" w:tplc="A9CC97E8" w:tentative="1">
      <w:start w:val="1"/>
      <w:numFmt w:val="bullet"/>
      <w:lvlText w:val=""/>
      <w:lvlJc w:val="left"/>
      <w:pPr>
        <w:ind w:left="6480" w:hanging="360"/>
      </w:pPr>
      <w:rPr>
        <w:rFonts w:ascii="Wingdings" w:hAnsi="Wingdings" w:hint="default"/>
      </w:rPr>
    </w:lvl>
  </w:abstractNum>
  <w:abstractNum w:abstractNumId="12" w15:restartNumberingAfterBreak="0">
    <w:nsid w:val="7D9E6FB8"/>
    <w:multiLevelType w:val="hybridMultilevel"/>
    <w:tmpl w:val="60F87094"/>
    <w:lvl w:ilvl="0" w:tplc="EAB2593A">
      <w:start w:val="1"/>
      <w:numFmt w:val="bullet"/>
      <w:lvlText w:val=""/>
      <w:lvlJc w:val="left"/>
      <w:pPr>
        <w:ind w:left="720" w:hanging="360"/>
      </w:pPr>
      <w:rPr>
        <w:rFonts w:ascii="Symbol" w:hAnsi="Symbol" w:hint="default"/>
      </w:rPr>
    </w:lvl>
    <w:lvl w:ilvl="1" w:tplc="80D2871E" w:tentative="1">
      <w:start w:val="1"/>
      <w:numFmt w:val="bullet"/>
      <w:lvlText w:val="o"/>
      <w:lvlJc w:val="left"/>
      <w:pPr>
        <w:ind w:left="1440" w:hanging="360"/>
      </w:pPr>
      <w:rPr>
        <w:rFonts w:ascii="Courier New" w:hAnsi="Courier New" w:cs="Courier New" w:hint="default"/>
      </w:rPr>
    </w:lvl>
    <w:lvl w:ilvl="2" w:tplc="236C5F44" w:tentative="1">
      <w:start w:val="1"/>
      <w:numFmt w:val="bullet"/>
      <w:lvlText w:val=""/>
      <w:lvlJc w:val="left"/>
      <w:pPr>
        <w:ind w:left="2160" w:hanging="360"/>
      </w:pPr>
      <w:rPr>
        <w:rFonts w:ascii="Wingdings" w:hAnsi="Wingdings" w:hint="default"/>
      </w:rPr>
    </w:lvl>
    <w:lvl w:ilvl="3" w:tplc="2A4E702A" w:tentative="1">
      <w:start w:val="1"/>
      <w:numFmt w:val="bullet"/>
      <w:lvlText w:val=""/>
      <w:lvlJc w:val="left"/>
      <w:pPr>
        <w:ind w:left="2880" w:hanging="360"/>
      </w:pPr>
      <w:rPr>
        <w:rFonts w:ascii="Symbol" w:hAnsi="Symbol" w:hint="default"/>
      </w:rPr>
    </w:lvl>
    <w:lvl w:ilvl="4" w:tplc="65AC097E" w:tentative="1">
      <w:start w:val="1"/>
      <w:numFmt w:val="bullet"/>
      <w:lvlText w:val="o"/>
      <w:lvlJc w:val="left"/>
      <w:pPr>
        <w:ind w:left="3600" w:hanging="360"/>
      </w:pPr>
      <w:rPr>
        <w:rFonts w:ascii="Courier New" w:hAnsi="Courier New" w:cs="Courier New" w:hint="default"/>
      </w:rPr>
    </w:lvl>
    <w:lvl w:ilvl="5" w:tplc="85964B7A" w:tentative="1">
      <w:start w:val="1"/>
      <w:numFmt w:val="bullet"/>
      <w:lvlText w:val=""/>
      <w:lvlJc w:val="left"/>
      <w:pPr>
        <w:ind w:left="4320" w:hanging="360"/>
      </w:pPr>
      <w:rPr>
        <w:rFonts w:ascii="Wingdings" w:hAnsi="Wingdings" w:hint="default"/>
      </w:rPr>
    </w:lvl>
    <w:lvl w:ilvl="6" w:tplc="F9F6DFC8" w:tentative="1">
      <w:start w:val="1"/>
      <w:numFmt w:val="bullet"/>
      <w:lvlText w:val=""/>
      <w:lvlJc w:val="left"/>
      <w:pPr>
        <w:ind w:left="5040" w:hanging="360"/>
      </w:pPr>
      <w:rPr>
        <w:rFonts w:ascii="Symbol" w:hAnsi="Symbol" w:hint="default"/>
      </w:rPr>
    </w:lvl>
    <w:lvl w:ilvl="7" w:tplc="B12C8652" w:tentative="1">
      <w:start w:val="1"/>
      <w:numFmt w:val="bullet"/>
      <w:lvlText w:val="o"/>
      <w:lvlJc w:val="left"/>
      <w:pPr>
        <w:ind w:left="5760" w:hanging="360"/>
      </w:pPr>
      <w:rPr>
        <w:rFonts w:ascii="Courier New" w:hAnsi="Courier New" w:cs="Courier New" w:hint="default"/>
      </w:rPr>
    </w:lvl>
    <w:lvl w:ilvl="8" w:tplc="9C9A4B3E"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7"/>
  </w:num>
  <w:num w:numId="6">
    <w:abstractNumId w:val="10"/>
  </w:num>
  <w:num w:numId="7">
    <w:abstractNumId w:val="3"/>
  </w:num>
  <w:num w:numId="8">
    <w:abstractNumId w:val="0"/>
  </w:num>
  <w:num w:numId="9">
    <w:abstractNumId w:val="8"/>
  </w:num>
  <w:num w:numId="10">
    <w:abstractNumId w:val="6"/>
  </w:num>
  <w:num w:numId="11">
    <w:abstractNumId w:val="6"/>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59"/>
    <w:rsid w:val="0071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CD151-2E59-4CB4-B010-DA38E9F4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D90"/>
    <w:pPr>
      <w:ind w:left="720"/>
      <w:contextualSpacing/>
    </w:pPr>
  </w:style>
  <w:style w:type="paragraph" w:customStyle="1" w:styleId="FreeForm">
    <w:name w:val="Free Form"/>
    <w:rsid w:val="001622C4"/>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Heading1A">
    <w:name w:val="Heading 1 A"/>
    <w:next w:val="Normal"/>
    <w:rsid w:val="001622C4"/>
    <w:pPr>
      <w:keepNext/>
      <w:spacing w:after="0" w:line="276" w:lineRule="auto"/>
      <w:ind w:left="709" w:hanging="709"/>
      <w:outlineLvl w:val="0"/>
    </w:pPr>
    <w:rPr>
      <w:rFonts w:ascii="Lucida Grande" w:eastAsia="ヒラギノ角ゴ Pro W3" w:hAnsi="Lucida Grande" w:cs="Times New Roman"/>
      <w:b/>
      <w:color w:val="000000"/>
      <w:kern w:val="32"/>
      <w:sz w:val="32"/>
      <w:szCs w:val="20"/>
      <w:lang w:val="en-US" w:eastAsia="en-GB"/>
    </w:rPr>
  </w:style>
  <w:style w:type="character" w:styleId="Hyperlink">
    <w:name w:val="Hyperlink"/>
    <w:rsid w:val="001622C4"/>
    <w:rPr>
      <w:color w:val="0563C1"/>
      <w:u w:val="single"/>
    </w:rPr>
  </w:style>
  <w:style w:type="character" w:styleId="CommentReference">
    <w:name w:val="annotation reference"/>
    <w:basedOn w:val="DefaultParagraphFont"/>
    <w:uiPriority w:val="99"/>
    <w:semiHidden/>
    <w:unhideWhenUsed/>
    <w:rsid w:val="00182F14"/>
    <w:rPr>
      <w:sz w:val="16"/>
      <w:szCs w:val="16"/>
    </w:rPr>
  </w:style>
  <w:style w:type="paragraph" w:styleId="CommentText">
    <w:name w:val="annotation text"/>
    <w:basedOn w:val="Normal"/>
    <w:link w:val="CommentTextChar"/>
    <w:uiPriority w:val="99"/>
    <w:semiHidden/>
    <w:unhideWhenUsed/>
    <w:rsid w:val="00182F14"/>
    <w:pPr>
      <w:spacing w:line="240" w:lineRule="auto"/>
    </w:pPr>
    <w:rPr>
      <w:sz w:val="20"/>
      <w:szCs w:val="20"/>
    </w:rPr>
  </w:style>
  <w:style w:type="character" w:customStyle="1" w:styleId="CommentTextChar">
    <w:name w:val="Comment Text Char"/>
    <w:basedOn w:val="DefaultParagraphFont"/>
    <w:link w:val="CommentText"/>
    <w:uiPriority w:val="99"/>
    <w:semiHidden/>
    <w:rsid w:val="00182F14"/>
    <w:rPr>
      <w:sz w:val="20"/>
      <w:szCs w:val="20"/>
    </w:rPr>
  </w:style>
  <w:style w:type="paragraph" w:styleId="CommentSubject">
    <w:name w:val="annotation subject"/>
    <w:basedOn w:val="CommentText"/>
    <w:next w:val="CommentText"/>
    <w:link w:val="CommentSubjectChar"/>
    <w:uiPriority w:val="99"/>
    <w:semiHidden/>
    <w:unhideWhenUsed/>
    <w:rsid w:val="00182F14"/>
    <w:rPr>
      <w:b/>
      <w:bCs/>
    </w:rPr>
  </w:style>
  <w:style w:type="character" w:customStyle="1" w:styleId="CommentSubjectChar">
    <w:name w:val="Comment Subject Char"/>
    <w:basedOn w:val="CommentTextChar"/>
    <w:link w:val="CommentSubject"/>
    <w:uiPriority w:val="99"/>
    <w:semiHidden/>
    <w:rsid w:val="00182F14"/>
    <w:rPr>
      <w:b/>
      <w:bCs/>
      <w:sz w:val="20"/>
      <w:szCs w:val="20"/>
    </w:rPr>
  </w:style>
  <w:style w:type="paragraph" w:styleId="BalloonText">
    <w:name w:val="Balloon Text"/>
    <w:basedOn w:val="Normal"/>
    <w:link w:val="BalloonTextChar"/>
    <w:uiPriority w:val="99"/>
    <w:semiHidden/>
    <w:unhideWhenUsed/>
    <w:rsid w:val="00182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pensionservic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667C-2089-46E0-B4B5-F2AE1171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2</cp:revision>
  <dcterms:created xsi:type="dcterms:W3CDTF">2017-04-03T10:34:00Z</dcterms:created>
  <dcterms:modified xsi:type="dcterms:W3CDTF">2017-04-03T10:34:00Z</dcterms:modified>
</cp:coreProperties>
</file>